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F5" w:rsidRPr="00283CF3" w:rsidRDefault="003B3B03" w:rsidP="00283CF3">
      <w:pPr>
        <w:ind w:left="7" w:right="-42"/>
        <w:jc w:val="center"/>
        <w:rPr>
          <w:sz w:val="28"/>
          <w:szCs w:val="28"/>
        </w:rPr>
      </w:pPr>
      <w:bookmarkStart w:id="0" w:name="page1"/>
      <w:bookmarkEnd w:id="0"/>
      <w:r w:rsidRPr="00283CF3">
        <w:rPr>
          <w:rFonts w:eastAsia="Times New Roman"/>
          <w:b/>
          <w:bCs/>
          <w:sz w:val="28"/>
          <w:szCs w:val="28"/>
        </w:rPr>
        <w:t>О художественно</w:t>
      </w:r>
      <w:r>
        <w:rPr>
          <w:rFonts w:eastAsia="Times New Roman"/>
          <w:b/>
          <w:bCs/>
          <w:sz w:val="28"/>
          <w:szCs w:val="28"/>
        </w:rPr>
        <w:t>-</w:t>
      </w:r>
      <w:r w:rsidRPr="00283CF3">
        <w:rPr>
          <w:rFonts w:eastAsia="Times New Roman"/>
          <w:b/>
          <w:bCs/>
          <w:sz w:val="28"/>
          <w:szCs w:val="28"/>
        </w:rPr>
        <w:t>эстетическом развити</w:t>
      </w:r>
      <w:r>
        <w:rPr>
          <w:rFonts w:eastAsia="Times New Roman"/>
          <w:b/>
          <w:bCs/>
          <w:sz w:val="28"/>
          <w:szCs w:val="28"/>
        </w:rPr>
        <w:t>и</w:t>
      </w:r>
      <w:r w:rsidRPr="00283CF3">
        <w:rPr>
          <w:rFonts w:eastAsia="Times New Roman"/>
          <w:b/>
          <w:bCs/>
          <w:sz w:val="28"/>
          <w:szCs w:val="28"/>
        </w:rPr>
        <w:t xml:space="preserve"> </w:t>
      </w:r>
      <w:r w:rsidR="00283CF3" w:rsidRPr="00283CF3">
        <w:rPr>
          <w:rFonts w:eastAsia="Times New Roman"/>
          <w:b/>
          <w:bCs/>
          <w:sz w:val="28"/>
          <w:szCs w:val="28"/>
        </w:rPr>
        <w:t>детей 3-4 лет</w:t>
      </w:r>
    </w:p>
    <w:p w:rsidR="000909F5" w:rsidRPr="00283CF3" w:rsidRDefault="000909F5" w:rsidP="00283CF3">
      <w:pPr>
        <w:ind w:left="7" w:right="-42"/>
        <w:jc w:val="center"/>
        <w:rPr>
          <w:sz w:val="28"/>
          <w:szCs w:val="28"/>
        </w:rPr>
      </w:pPr>
    </w:p>
    <w:p w:rsidR="000909F5" w:rsidRPr="00283CF3" w:rsidRDefault="003B3B03" w:rsidP="00283CF3">
      <w:pPr>
        <w:ind w:left="7" w:right="-42"/>
        <w:jc w:val="center"/>
        <w:rPr>
          <w:sz w:val="28"/>
          <w:szCs w:val="28"/>
        </w:rPr>
      </w:pPr>
      <w:r w:rsidRPr="00283CF3">
        <w:rPr>
          <w:rFonts w:eastAsia="Times New Roman"/>
          <w:b/>
          <w:bCs/>
          <w:sz w:val="28"/>
          <w:szCs w:val="28"/>
        </w:rPr>
        <w:t>О РИСОВАНИИ</w:t>
      </w:r>
    </w:p>
    <w:p w:rsidR="000909F5" w:rsidRPr="00283CF3" w:rsidRDefault="003B3B03" w:rsidP="00283CF3">
      <w:pPr>
        <w:ind w:left="7" w:right="-42"/>
        <w:jc w:val="both"/>
        <w:rPr>
          <w:sz w:val="28"/>
          <w:szCs w:val="28"/>
        </w:rPr>
      </w:pPr>
      <w:r w:rsidRPr="00283CF3">
        <w:rPr>
          <w:rFonts w:eastAsia="Times New Roman"/>
          <w:sz w:val="28"/>
          <w:szCs w:val="28"/>
        </w:rPr>
        <w:t>Вспомните, какую радость нам в детстве приносило рисование! Рисование влияет на развитие ребенка, на формирование различных сторон его личности; через рисунок он выражает свои чувства и переживания, представления о том, кто он есть и кем стремится быть, свое миропонимание.</w:t>
      </w:r>
    </w:p>
    <w:p w:rsidR="000909F5" w:rsidRPr="00283CF3" w:rsidRDefault="003B3B03" w:rsidP="00283CF3">
      <w:pPr>
        <w:ind w:left="7" w:right="-42"/>
        <w:jc w:val="both"/>
        <w:rPr>
          <w:sz w:val="28"/>
          <w:szCs w:val="28"/>
        </w:rPr>
      </w:pPr>
      <w:bookmarkStart w:id="1" w:name="page3"/>
      <w:bookmarkEnd w:id="1"/>
      <w:r w:rsidRPr="00283CF3">
        <w:rPr>
          <w:rFonts w:eastAsia="Times New Roman"/>
          <w:sz w:val="28"/>
          <w:szCs w:val="28"/>
        </w:rPr>
        <w:t>Мы предлагаем вам различные упражнения и возможные темы занятий, которые</w:t>
      </w:r>
      <w:r w:rsidR="00283CF3" w:rsidRPr="00283CF3">
        <w:rPr>
          <w:rFonts w:eastAsia="Times New Roman"/>
          <w:sz w:val="28"/>
          <w:szCs w:val="28"/>
        </w:rPr>
        <w:t xml:space="preserve"> </w:t>
      </w:r>
      <w:r w:rsidRPr="00283CF3">
        <w:rPr>
          <w:rFonts w:eastAsia="Times New Roman"/>
          <w:sz w:val="28"/>
          <w:szCs w:val="28"/>
        </w:rPr>
        <w:t>при необходимости вы сможете дополнить или видоизменить вместе с детьми</w:t>
      </w:r>
      <w:r w:rsidR="00283CF3" w:rsidRPr="00283CF3">
        <w:rPr>
          <w:rFonts w:eastAsia="Times New Roman"/>
          <w:sz w:val="28"/>
          <w:szCs w:val="28"/>
        </w:rPr>
        <w:t>.</w:t>
      </w:r>
    </w:p>
    <w:p w:rsidR="000909F5" w:rsidRPr="00283CF3" w:rsidRDefault="003B3B03" w:rsidP="00283CF3">
      <w:pPr>
        <w:ind w:left="7" w:right="-42"/>
        <w:jc w:val="both"/>
        <w:rPr>
          <w:sz w:val="28"/>
          <w:szCs w:val="28"/>
        </w:rPr>
      </w:pPr>
      <w:r w:rsidRPr="00283CF3">
        <w:rPr>
          <w:rFonts w:eastAsia="Times New Roman"/>
          <w:b/>
          <w:bCs/>
          <w:sz w:val="28"/>
          <w:szCs w:val="28"/>
        </w:rPr>
        <w:t>«Самое-самое-самое...».</w:t>
      </w:r>
    </w:p>
    <w:p w:rsidR="000909F5" w:rsidRPr="00283CF3" w:rsidRDefault="003B3B03" w:rsidP="00283CF3">
      <w:pPr>
        <w:ind w:left="7" w:right="-42"/>
        <w:jc w:val="both"/>
        <w:rPr>
          <w:sz w:val="28"/>
          <w:szCs w:val="28"/>
        </w:rPr>
      </w:pPr>
      <w:r w:rsidRPr="00283CF3">
        <w:rPr>
          <w:rFonts w:eastAsia="Times New Roman"/>
          <w:sz w:val="28"/>
          <w:szCs w:val="28"/>
        </w:rPr>
        <w:t>Предложите ребенку согнуть лист (формата АЗ) пополам. На внешней половине листа пусть он нарисует любую дверь (каменную, деревянную, закрытую, открытую...) в любое помещение (в пещеру, дом, замок, подземелье, сказку...). Ребенок «открывает» дверь и на внутренней части листа рисует «Самое-самое-самое...». У каждого свое. У кого-то это самое красивое, у кого-то самое страшное или самое интересное, небывалое и т.д. Пусть сын (или дочь) придумает свою историю о том, какое «самое-самое» скрывается за нарисованной дверью. Важнее всего для вас будет рассказ ребенка о своем рисунке. Задайте малышу разнообразные вопросы, по правилам игры принимается абсолютно любой вопрос, и отвечающему нужно быстро сориентироваться и придумать ответ. А самый захватывающий момент для ребенка — это, конечно, посмотреть на ваш рисунок, услышать вашу историю о «самом-самом...» и затем самому задать каверзные вопросы маме или папе. Вот это удовольствие!</w:t>
      </w:r>
    </w:p>
    <w:p w:rsidR="000909F5" w:rsidRPr="00283CF3" w:rsidRDefault="003B3B03" w:rsidP="00283CF3">
      <w:pPr>
        <w:ind w:left="7" w:right="-42"/>
        <w:jc w:val="both"/>
        <w:rPr>
          <w:sz w:val="28"/>
          <w:szCs w:val="28"/>
        </w:rPr>
      </w:pPr>
      <w:r w:rsidRPr="00283CF3">
        <w:rPr>
          <w:rFonts w:eastAsia="Times New Roman"/>
          <w:b/>
          <w:bCs/>
          <w:sz w:val="28"/>
          <w:szCs w:val="28"/>
        </w:rPr>
        <w:t>«Что это может быть?»</w:t>
      </w:r>
    </w:p>
    <w:p w:rsidR="000909F5" w:rsidRPr="00283CF3" w:rsidRDefault="003B3B03" w:rsidP="00283CF3">
      <w:pPr>
        <w:ind w:left="7" w:right="-42"/>
        <w:jc w:val="both"/>
        <w:rPr>
          <w:sz w:val="28"/>
          <w:szCs w:val="28"/>
        </w:rPr>
      </w:pPr>
      <w:r w:rsidRPr="00283CF3">
        <w:rPr>
          <w:rFonts w:eastAsia="Times New Roman"/>
          <w:sz w:val="28"/>
          <w:szCs w:val="28"/>
        </w:rPr>
        <w:t>Вырежьте из бумаги разнообразные фигуры: Может быть, это будет круг, квадрат или треугольник. На этих заготовках в любом месте нарисуйте некий фрагмент, кусочек, намек на будущий рисунок. Предложите малышу внимательно, со всех сторон разглядеть начатый рисунок и увидеть в нем свой образ и дорисовать его. После завершения работы попытайтесь угадать, что или кто спрятался в рисунке вашего чада. И только тогда, когда вы предложите все свои варианты, довольный ребенок «сознается» и подробно опишет свой рисунок. Это упражнение стимулирует воображение, творческую активность и может превратиться в увлекательную игру, если вы пригласите поучаствовать в ней, родственников или друзей вашего ребенка. Всем непременно захочется угадать, что спряталось в рисунке. И не забудьте наградить самого прозорливого участника игры аплодисментами.</w:t>
      </w:r>
    </w:p>
    <w:p w:rsidR="000909F5" w:rsidRPr="00283CF3" w:rsidRDefault="003B3B03" w:rsidP="00283CF3">
      <w:pPr>
        <w:ind w:left="7" w:right="-42"/>
        <w:jc w:val="both"/>
        <w:rPr>
          <w:rFonts w:eastAsia="Times New Roman"/>
          <w:b/>
          <w:bCs/>
          <w:sz w:val="28"/>
          <w:szCs w:val="28"/>
        </w:rPr>
      </w:pPr>
      <w:r w:rsidRPr="00283CF3">
        <w:rPr>
          <w:rFonts w:eastAsia="Times New Roman"/>
          <w:b/>
          <w:bCs/>
          <w:sz w:val="28"/>
          <w:szCs w:val="28"/>
        </w:rPr>
        <w:t>«Нарисуй и вспомни!»</w:t>
      </w:r>
    </w:p>
    <w:p w:rsidR="000909F5" w:rsidRPr="00283CF3" w:rsidRDefault="003B3B03" w:rsidP="00283CF3">
      <w:pPr>
        <w:ind w:left="7" w:right="-42"/>
        <w:jc w:val="both"/>
        <w:rPr>
          <w:sz w:val="28"/>
          <w:szCs w:val="28"/>
        </w:rPr>
      </w:pPr>
      <w:bookmarkStart w:id="2" w:name="page4"/>
      <w:bookmarkEnd w:id="2"/>
      <w:r w:rsidRPr="00283CF3">
        <w:rPr>
          <w:rFonts w:eastAsia="Times New Roman"/>
          <w:sz w:val="28"/>
          <w:szCs w:val="28"/>
        </w:rPr>
        <w:t>Ребенок должен «записать» предлагаемые вами слова и словосочетания в виде рисунков и затем, по истечении определенного времени, правильно вспомнить их, «прочитав» свои рисунки. Интересно, как ребёнок нарисует такие абстрактные понятия как «Добро», «Зло», «Счастье»,</w:t>
      </w:r>
      <w:r w:rsidR="00283CF3">
        <w:rPr>
          <w:rFonts w:eastAsia="Times New Roman"/>
          <w:sz w:val="28"/>
          <w:szCs w:val="28"/>
        </w:rPr>
        <w:t xml:space="preserve"> </w:t>
      </w:r>
      <w:r w:rsidRPr="00283CF3">
        <w:rPr>
          <w:rFonts w:eastAsia="Times New Roman"/>
          <w:sz w:val="28"/>
          <w:szCs w:val="28"/>
        </w:rPr>
        <w:t>или как сумеет изобразить эмоциональные состояния и чувства Радость», «Гнев», «Печаль». Попробуйте и вы изобразить эти понятия, а потом сравните с рисунками малыша.</w:t>
      </w:r>
    </w:p>
    <w:p w:rsidR="0092531F" w:rsidRDefault="0092531F" w:rsidP="0092531F">
      <w:pPr>
        <w:ind w:left="7" w:right="-42"/>
        <w:jc w:val="center"/>
        <w:rPr>
          <w:rFonts w:eastAsia="Times New Roman"/>
          <w:b/>
          <w:bCs/>
          <w:sz w:val="28"/>
          <w:szCs w:val="28"/>
        </w:rPr>
      </w:pPr>
    </w:p>
    <w:p w:rsidR="000909F5" w:rsidRPr="00283CF3" w:rsidRDefault="003B3B03" w:rsidP="0092531F">
      <w:pPr>
        <w:ind w:left="7" w:right="-42"/>
        <w:jc w:val="center"/>
        <w:rPr>
          <w:sz w:val="28"/>
          <w:szCs w:val="28"/>
        </w:rPr>
      </w:pPr>
      <w:bookmarkStart w:id="3" w:name="_GoBack"/>
      <w:bookmarkEnd w:id="3"/>
      <w:r w:rsidRPr="00283CF3">
        <w:rPr>
          <w:rFonts w:eastAsia="Times New Roman"/>
          <w:b/>
          <w:bCs/>
          <w:sz w:val="28"/>
          <w:szCs w:val="28"/>
        </w:rPr>
        <w:t>КАК СОЗДАТЬ В ДОМЕ ТВОРЧЕСКУЮ ОБСТАНОВКУ?</w:t>
      </w:r>
    </w:p>
    <w:p w:rsidR="000909F5" w:rsidRPr="00283CF3" w:rsidRDefault="003B3B03" w:rsidP="00283CF3">
      <w:pPr>
        <w:ind w:left="7" w:right="-42"/>
        <w:jc w:val="both"/>
        <w:rPr>
          <w:sz w:val="28"/>
          <w:szCs w:val="28"/>
        </w:rPr>
      </w:pPr>
      <w:r w:rsidRPr="00283CF3">
        <w:rPr>
          <w:rFonts w:eastAsia="Times New Roman"/>
          <w:sz w:val="28"/>
          <w:szCs w:val="28"/>
        </w:rPr>
        <w:t>1.Не экономьте на материалах для творчества. Пусть у ребенка под рукой всегда будут цветная бумага и картон, краски, фломастеры и карандаши, клей, ножницы, трафареты всех видов и размеров. Не прячьте все это в дальний ящик стола, ребенок должен решать, когда ему приступить к занятиям.</w:t>
      </w:r>
    </w:p>
    <w:p w:rsidR="00283CF3" w:rsidRPr="00283CF3" w:rsidRDefault="00283CF3" w:rsidP="00283CF3">
      <w:pPr>
        <w:ind w:left="7" w:right="-42"/>
        <w:jc w:val="both"/>
        <w:rPr>
          <w:rFonts w:eastAsia="Times New Roman"/>
          <w:sz w:val="28"/>
          <w:szCs w:val="28"/>
        </w:rPr>
      </w:pPr>
    </w:p>
    <w:p w:rsidR="000909F5" w:rsidRPr="00283CF3" w:rsidRDefault="003B3B03" w:rsidP="00283CF3">
      <w:pPr>
        <w:ind w:left="7" w:right="-42"/>
        <w:jc w:val="both"/>
        <w:rPr>
          <w:sz w:val="28"/>
          <w:szCs w:val="28"/>
        </w:rPr>
      </w:pPr>
      <w:r w:rsidRPr="00283CF3">
        <w:rPr>
          <w:rFonts w:eastAsia="Times New Roman"/>
          <w:sz w:val="28"/>
          <w:szCs w:val="28"/>
        </w:rPr>
        <w:t>2.Поддерживайте интересы ребенка. Не думайте, что ваша дочь будет часами играть в куклы, а мальчик увлеченно катать машинки. Следите за тем, во что с удовольствием играет ребенок, и поощряйте его занятия.</w:t>
      </w:r>
    </w:p>
    <w:p w:rsidR="00283CF3" w:rsidRPr="00283CF3" w:rsidRDefault="00283CF3" w:rsidP="00283CF3">
      <w:pPr>
        <w:tabs>
          <w:tab w:val="left" w:pos="247"/>
        </w:tabs>
        <w:ind w:left="7" w:right="-42"/>
        <w:jc w:val="both"/>
        <w:rPr>
          <w:rFonts w:eastAsia="Times New Roman"/>
          <w:sz w:val="28"/>
          <w:szCs w:val="28"/>
        </w:rPr>
      </w:pPr>
    </w:p>
    <w:p w:rsidR="000909F5" w:rsidRPr="00283CF3" w:rsidRDefault="003B3B03" w:rsidP="00283CF3">
      <w:pPr>
        <w:numPr>
          <w:ilvl w:val="0"/>
          <w:numId w:val="8"/>
        </w:numPr>
        <w:tabs>
          <w:tab w:val="left" w:pos="247"/>
        </w:tabs>
        <w:ind w:left="7" w:right="-42"/>
        <w:jc w:val="both"/>
        <w:rPr>
          <w:rFonts w:eastAsia="Times New Roman"/>
          <w:sz w:val="28"/>
          <w:szCs w:val="28"/>
        </w:rPr>
      </w:pPr>
      <w:r w:rsidRPr="00283CF3">
        <w:rPr>
          <w:rFonts w:eastAsia="Times New Roman"/>
          <w:sz w:val="28"/>
          <w:szCs w:val="28"/>
        </w:rPr>
        <w:t>Выбирайте те игрушки, которые развивают фантазии. Конструкторы, например, отлично</w:t>
      </w:r>
    </w:p>
    <w:p w:rsidR="000909F5" w:rsidRPr="00283CF3" w:rsidRDefault="000909F5" w:rsidP="00283CF3">
      <w:pPr>
        <w:ind w:left="7" w:right="-42"/>
        <w:jc w:val="both"/>
        <w:rPr>
          <w:rFonts w:eastAsia="Times New Roman"/>
          <w:sz w:val="28"/>
          <w:szCs w:val="28"/>
        </w:rPr>
      </w:pPr>
    </w:p>
    <w:p w:rsidR="000909F5" w:rsidRPr="00283CF3" w:rsidRDefault="003B3B03" w:rsidP="00283CF3">
      <w:pPr>
        <w:ind w:left="7" w:right="-42"/>
        <w:jc w:val="both"/>
        <w:rPr>
          <w:rFonts w:eastAsia="Times New Roman"/>
          <w:sz w:val="28"/>
          <w:szCs w:val="28"/>
        </w:rPr>
      </w:pPr>
      <w:r w:rsidRPr="00283CF3">
        <w:rPr>
          <w:rFonts w:eastAsia="Times New Roman"/>
          <w:sz w:val="28"/>
          <w:szCs w:val="28"/>
        </w:rPr>
        <w:t>стимулируют творческие способности. Если девочка любит играть в куклы, пусть у нее будет много одежды, чтобы часто менять кукольные наряды.</w:t>
      </w:r>
    </w:p>
    <w:p w:rsidR="000909F5" w:rsidRPr="00283CF3" w:rsidRDefault="000909F5" w:rsidP="00283CF3">
      <w:pPr>
        <w:ind w:left="7" w:right="-42"/>
        <w:jc w:val="both"/>
        <w:rPr>
          <w:sz w:val="28"/>
          <w:szCs w:val="28"/>
        </w:rPr>
      </w:pPr>
    </w:p>
    <w:p w:rsidR="000909F5" w:rsidRPr="00283CF3" w:rsidRDefault="003B3B03" w:rsidP="00283CF3">
      <w:pPr>
        <w:ind w:left="7" w:right="-42"/>
        <w:jc w:val="both"/>
        <w:rPr>
          <w:sz w:val="28"/>
          <w:szCs w:val="28"/>
        </w:rPr>
      </w:pPr>
      <w:r w:rsidRPr="00283CF3">
        <w:rPr>
          <w:rFonts w:eastAsia="Times New Roman"/>
          <w:sz w:val="28"/>
          <w:szCs w:val="28"/>
        </w:rPr>
        <w:t>4.Разрешайте ребенку использовать для игр обычные вещи. Большинство детей с удовольствием превращают кастрюли в шлемы танкиста и варят кашу из маминых бус. Ваш ребенок не может иметь всех игрушек, но, если ему разрешат экспериментировать с тем, что есть, он никогда не почувствует себя обделенным.</w:t>
      </w:r>
    </w:p>
    <w:p w:rsidR="000909F5" w:rsidRPr="00283CF3" w:rsidRDefault="000909F5" w:rsidP="00283CF3">
      <w:pPr>
        <w:ind w:left="7" w:right="-42"/>
        <w:jc w:val="both"/>
        <w:rPr>
          <w:sz w:val="28"/>
          <w:szCs w:val="28"/>
        </w:rPr>
      </w:pPr>
    </w:p>
    <w:p w:rsidR="000909F5" w:rsidRPr="00283CF3" w:rsidRDefault="003B3B03" w:rsidP="00283CF3">
      <w:pPr>
        <w:numPr>
          <w:ilvl w:val="0"/>
          <w:numId w:val="9"/>
        </w:numPr>
        <w:tabs>
          <w:tab w:val="left" w:pos="247"/>
        </w:tabs>
        <w:ind w:left="7" w:right="-42"/>
        <w:jc w:val="both"/>
        <w:rPr>
          <w:rFonts w:eastAsia="Times New Roman"/>
          <w:sz w:val="28"/>
          <w:szCs w:val="28"/>
        </w:rPr>
      </w:pPr>
      <w:r w:rsidRPr="00283CF3">
        <w:rPr>
          <w:rFonts w:eastAsia="Times New Roman"/>
          <w:sz w:val="28"/>
          <w:szCs w:val="28"/>
        </w:rPr>
        <w:t>Ограничьте просмотр телевизора. До двух лет, по мнению педиатров, ребенку лучше вообще не смотреть телевизор, до 6-7 лет нельзя находиться у экрана больше часа - полутора.</w:t>
      </w:r>
    </w:p>
    <w:p w:rsidR="000909F5" w:rsidRPr="00283CF3" w:rsidRDefault="000909F5" w:rsidP="00283CF3">
      <w:pPr>
        <w:ind w:left="7" w:right="-42"/>
        <w:jc w:val="both"/>
        <w:rPr>
          <w:sz w:val="28"/>
          <w:szCs w:val="28"/>
        </w:rPr>
      </w:pPr>
    </w:p>
    <w:p w:rsidR="000909F5" w:rsidRPr="00283CF3" w:rsidRDefault="003B3B03" w:rsidP="00283CF3">
      <w:pPr>
        <w:ind w:left="7" w:right="-42"/>
        <w:jc w:val="both"/>
        <w:rPr>
          <w:sz w:val="28"/>
          <w:szCs w:val="28"/>
        </w:rPr>
      </w:pPr>
      <w:r w:rsidRPr="00283CF3">
        <w:rPr>
          <w:rFonts w:eastAsia="Times New Roman"/>
          <w:sz w:val="28"/>
          <w:szCs w:val="28"/>
        </w:rPr>
        <w:t>6.Читайте вместе. Это лучший способ расширить кругозор и научить ребенка фантазировать. Установите полки так, чтобы малыш всегда мог взять любую книгу. Если он еще не умеет читать, пусть рассматривает картинки. Это тоже развивает творческое мышление.</w:t>
      </w:r>
    </w:p>
    <w:p w:rsidR="000909F5" w:rsidRPr="00283CF3" w:rsidRDefault="000909F5" w:rsidP="00283CF3">
      <w:pPr>
        <w:ind w:left="7" w:right="-42"/>
        <w:jc w:val="both"/>
        <w:rPr>
          <w:sz w:val="28"/>
          <w:szCs w:val="28"/>
        </w:rPr>
      </w:pPr>
    </w:p>
    <w:p w:rsidR="000909F5" w:rsidRPr="00283CF3" w:rsidRDefault="003B3B03" w:rsidP="00283CF3">
      <w:pPr>
        <w:ind w:left="7" w:right="-42"/>
        <w:jc w:val="center"/>
        <w:rPr>
          <w:sz w:val="28"/>
          <w:szCs w:val="28"/>
        </w:rPr>
      </w:pPr>
      <w:r w:rsidRPr="00283CF3">
        <w:rPr>
          <w:rFonts w:eastAsia="Times New Roman"/>
          <w:b/>
          <w:bCs/>
          <w:sz w:val="28"/>
          <w:szCs w:val="28"/>
        </w:rPr>
        <w:t>ЗНАЧЕНИЕ МУЗЫКАЛЬНОГО ВОСПИТАНИЯ</w:t>
      </w:r>
    </w:p>
    <w:p w:rsidR="000909F5" w:rsidRPr="00283CF3" w:rsidRDefault="003B3B03" w:rsidP="00283CF3">
      <w:pPr>
        <w:numPr>
          <w:ilvl w:val="0"/>
          <w:numId w:val="10"/>
        </w:numPr>
        <w:tabs>
          <w:tab w:val="left" w:pos="226"/>
        </w:tabs>
        <w:ind w:left="7" w:right="-42"/>
        <w:jc w:val="both"/>
        <w:rPr>
          <w:rFonts w:eastAsia="Times New Roman"/>
          <w:sz w:val="28"/>
          <w:szCs w:val="28"/>
        </w:rPr>
      </w:pPr>
      <w:r w:rsidRPr="00283CF3">
        <w:rPr>
          <w:rFonts w:eastAsia="Times New Roman"/>
          <w:sz w:val="28"/>
          <w:szCs w:val="28"/>
        </w:rPr>
        <w:t>жизни ребёнка дошкольного возраста пение, инструментальная музыка, игры с музыкой имеют большое значение. Отличительной чертой ребёнка дошкольного возраста является его эмоциональное отношение к окружающему: его привлекает всё яркое, красивое, звучащее.</w:t>
      </w:r>
    </w:p>
    <w:p w:rsidR="000909F5" w:rsidRPr="00283CF3" w:rsidRDefault="003B3B03" w:rsidP="00283CF3">
      <w:pPr>
        <w:ind w:left="7" w:right="-42"/>
        <w:jc w:val="both"/>
        <w:rPr>
          <w:sz w:val="28"/>
          <w:szCs w:val="28"/>
        </w:rPr>
      </w:pPr>
      <w:r w:rsidRPr="00283CF3">
        <w:rPr>
          <w:rFonts w:eastAsia="Times New Roman"/>
          <w:sz w:val="28"/>
          <w:szCs w:val="28"/>
        </w:rPr>
        <w:t>Задача музыкального воспитания заключается в том, чтобы воспитать интерес к музыке, научить детей любить и понимать музыку, чтобы она вызывала у детей чувства, настроения и мысли, которые композитор хочет передать в своём произведении, подводить детей к пониманию содержания музыкальных произведений.</w:t>
      </w:r>
    </w:p>
    <w:p w:rsidR="000909F5" w:rsidRPr="00283CF3" w:rsidRDefault="003B3B03" w:rsidP="00283CF3">
      <w:pPr>
        <w:ind w:left="7" w:right="-42"/>
        <w:jc w:val="both"/>
        <w:rPr>
          <w:sz w:val="28"/>
          <w:szCs w:val="28"/>
        </w:rPr>
      </w:pPr>
      <w:r w:rsidRPr="00283CF3">
        <w:rPr>
          <w:rFonts w:eastAsia="Times New Roman"/>
          <w:sz w:val="28"/>
          <w:szCs w:val="28"/>
        </w:rPr>
        <w:t>Перед слушанием музыкального произведения нужно кратко рассказать детям содержание музыкального произведения, чтобы подготовить к осознанному его восприятию, а затем предложить рассказать о ней.</w:t>
      </w:r>
    </w:p>
    <w:p w:rsidR="000909F5" w:rsidRPr="00283CF3" w:rsidRDefault="003B3B03" w:rsidP="00283CF3">
      <w:pPr>
        <w:numPr>
          <w:ilvl w:val="0"/>
          <w:numId w:val="11"/>
        </w:numPr>
        <w:tabs>
          <w:tab w:val="left" w:pos="237"/>
        </w:tabs>
        <w:ind w:left="7" w:right="-42"/>
        <w:jc w:val="both"/>
        <w:rPr>
          <w:rFonts w:eastAsia="Times New Roman"/>
          <w:sz w:val="28"/>
          <w:szCs w:val="28"/>
        </w:rPr>
      </w:pPr>
      <w:bookmarkStart w:id="4" w:name="page5"/>
      <w:bookmarkEnd w:id="4"/>
      <w:r w:rsidRPr="00283CF3">
        <w:rPr>
          <w:rFonts w:eastAsia="Times New Roman"/>
          <w:sz w:val="28"/>
          <w:szCs w:val="28"/>
        </w:rPr>
        <w:t>детей развивается музыкальный слух, память. Они запоминают мелодии новых песен, узнают по слуху знакомую музыку. Слушая и запоминая музыку, дети вначале с помощью взрослых, а затем и сами устанавливают сходство или разницу между прослушанными произведениями</w:t>
      </w:r>
    </w:p>
    <w:p w:rsidR="000909F5" w:rsidRPr="00283CF3" w:rsidRDefault="003B3B03" w:rsidP="00283CF3">
      <w:pPr>
        <w:ind w:left="7" w:right="-42"/>
        <w:jc w:val="both"/>
        <w:rPr>
          <w:sz w:val="28"/>
          <w:szCs w:val="28"/>
        </w:rPr>
      </w:pPr>
      <w:r w:rsidRPr="00283CF3">
        <w:rPr>
          <w:rFonts w:eastAsia="Times New Roman"/>
          <w:sz w:val="28"/>
          <w:szCs w:val="28"/>
        </w:rPr>
        <w:t>Занятия по пению влияют на развитие речи детей, обогащают их словарь, способствуют исправлению недостатков речи. Систематическое пение с детьми развивает и укрепляет голосовой аппарат ребёнка, развивает умение пользоваться своим дыханием.</w:t>
      </w:r>
    </w:p>
    <w:p w:rsidR="000909F5" w:rsidRPr="00283CF3" w:rsidRDefault="003B3B03" w:rsidP="00283CF3">
      <w:pPr>
        <w:ind w:left="7" w:right="-42"/>
        <w:jc w:val="both"/>
        <w:rPr>
          <w:sz w:val="28"/>
          <w:szCs w:val="28"/>
        </w:rPr>
      </w:pPr>
      <w:r w:rsidRPr="00283CF3">
        <w:rPr>
          <w:rFonts w:eastAsia="Times New Roman"/>
          <w:sz w:val="28"/>
          <w:szCs w:val="28"/>
        </w:rPr>
        <w:t>Разнообразные мелодии песен, инструментальные музыкальные произведения, хороводы, игры, пляски создают у детей бодрое настроение, благотворно влияют на нервную систему детей, усиливая все жизненные процессы в детском организ</w:t>
      </w:r>
      <w:r w:rsidRPr="00283CF3">
        <w:rPr>
          <w:rFonts w:eastAsia="Times New Roman"/>
          <w:sz w:val="28"/>
          <w:szCs w:val="28"/>
        </w:rPr>
        <w:lastRenderedPageBreak/>
        <w:t>ме (дыхание, кровообращение, обмен веществ и пр.). Здоровый, жизнерадостный ребёнок охотно участвует в играх.</w:t>
      </w:r>
    </w:p>
    <w:p w:rsidR="000909F5" w:rsidRPr="00283CF3" w:rsidRDefault="003B3B03" w:rsidP="00283CF3">
      <w:pPr>
        <w:ind w:left="7" w:right="-42"/>
        <w:jc w:val="both"/>
        <w:rPr>
          <w:sz w:val="28"/>
          <w:szCs w:val="28"/>
        </w:rPr>
      </w:pPr>
      <w:r w:rsidRPr="00283CF3">
        <w:rPr>
          <w:rFonts w:eastAsia="Times New Roman"/>
          <w:sz w:val="28"/>
          <w:szCs w:val="28"/>
        </w:rPr>
        <w:t>Действуя непосредственно на чувства и мысли ребёнка, на его поступки и поведение, художественная музыка помогает воспитанию моральных качеств ребёнка</w:t>
      </w:r>
    </w:p>
    <w:p w:rsidR="000909F5" w:rsidRPr="00283CF3" w:rsidRDefault="003B3B03" w:rsidP="00283CF3">
      <w:pPr>
        <w:ind w:left="7" w:right="-42"/>
        <w:jc w:val="both"/>
        <w:rPr>
          <w:sz w:val="28"/>
          <w:szCs w:val="28"/>
        </w:rPr>
      </w:pPr>
      <w:r w:rsidRPr="00283CF3">
        <w:rPr>
          <w:rFonts w:eastAsia="Times New Roman"/>
          <w:sz w:val="28"/>
          <w:szCs w:val="28"/>
        </w:rPr>
        <w:t>Необходимо как можно чаще петь с детьми, слушать музыку, играть в музыкальные игры.</w:t>
      </w:r>
    </w:p>
    <w:p w:rsidR="000909F5" w:rsidRPr="00283CF3" w:rsidRDefault="003B3B03" w:rsidP="00283CF3">
      <w:pPr>
        <w:ind w:left="7" w:right="-42"/>
        <w:jc w:val="both"/>
        <w:rPr>
          <w:sz w:val="28"/>
          <w:szCs w:val="28"/>
        </w:rPr>
      </w:pPr>
      <w:r w:rsidRPr="00283CF3">
        <w:rPr>
          <w:rFonts w:eastAsia="Times New Roman"/>
          <w:sz w:val="28"/>
          <w:szCs w:val="28"/>
        </w:rPr>
        <w:t>Повторение песен, музыкальных произведений, игр, хороводов создаёт у детей любимый репертуар и развивает художественный вкус.</w:t>
      </w:r>
    </w:p>
    <w:p w:rsidR="000909F5" w:rsidRPr="00283CF3" w:rsidRDefault="000909F5" w:rsidP="00283CF3">
      <w:pPr>
        <w:ind w:left="7" w:right="-42"/>
        <w:jc w:val="both"/>
        <w:rPr>
          <w:sz w:val="28"/>
          <w:szCs w:val="28"/>
        </w:rPr>
      </w:pPr>
    </w:p>
    <w:p w:rsidR="000909F5" w:rsidRPr="00283CF3" w:rsidRDefault="003B3B03" w:rsidP="00283CF3">
      <w:pPr>
        <w:ind w:left="7" w:right="-42"/>
        <w:jc w:val="center"/>
        <w:rPr>
          <w:sz w:val="28"/>
          <w:szCs w:val="28"/>
        </w:rPr>
      </w:pPr>
      <w:r w:rsidRPr="00283CF3">
        <w:rPr>
          <w:rFonts w:eastAsia="Times New Roman"/>
          <w:b/>
          <w:bCs/>
          <w:sz w:val="28"/>
          <w:szCs w:val="28"/>
        </w:rPr>
        <w:t>КАК НАУЧИТЬ РЕБЕНКА ПЕТЬ</w:t>
      </w:r>
    </w:p>
    <w:p w:rsidR="000909F5" w:rsidRPr="00283CF3" w:rsidRDefault="003B3B03" w:rsidP="00283CF3">
      <w:pPr>
        <w:ind w:left="7" w:right="-42"/>
        <w:jc w:val="both"/>
        <w:rPr>
          <w:sz w:val="28"/>
          <w:szCs w:val="28"/>
        </w:rPr>
      </w:pPr>
      <w:r w:rsidRPr="00283CF3">
        <w:rPr>
          <w:rFonts w:eastAsia="Times New Roman"/>
          <w:sz w:val="28"/>
          <w:szCs w:val="28"/>
        </w:rPr>
        <w:t>Пение является основным видом музыкального воспитания детей. Оно наиболее близко и доступно детям. Мелодию с голоса на первых порах дети воспринимают легче, чем в передаче на каком-нибудь музыкальном инструменте.</w:t>
      </w:r>
    </w:p>
    <w:p w:rsidR="000909F5" w:rsidRPr="00283CF3" w:rsidRDefault="003B3B03" w:rsidP="00283CF3">
      <w:pPr>
        <w:ind w:left="7" w:right="-42"/>
        <w:jc w:val="both"/>
        <w:rPr>
          <w:sz w:val="28"/>
          <w:szCs w:val="28"/>
        </w:rPr>
      </w:pPr>
      <w:r w:rsidRPr="00283CF3">
        <w:rPr>
          <w:rFonts w:eastAsia="Times New Roman"/>
          <w:sz w:val="28"/>
          <w:szCs w:val="28"/>
        </w:rPr>
        <w:t>Обучение маленьких детей невозможно без игровых приёмов, которые создают интерес к песне. Малыши любят петь песни, в тексте которых можно добавлять или заменять слова, особенно если это имена самих детей.</w:t>
      </w:r>
    </w:p>
    <w:p w:rsidR="000909F5" w:rsidRPr="00283CF3" w:rsidRDefault="003B3B03" w:rsidP="00283CF3">
      <w:pPr>
        <w:ind w:left="7" w:right="-42"/>
        <w:jc w:val="both"/>
        <w:rPr>
          <w:sz w:val="28"/>
          <w:szCs w:val="28"/>
        </w:rPr>
      </w:pPr>
      <w:r w:rsidRPr="00283CF3">
        <w:rPr>
          <w:rFonts w:eastAsia="Times New Roman"/>
          <w:sz w:val="28"/>
          <w:szCs w:val="28"/>
        </w:rPr>
        <w:t>Для того, чтобы создать у детей более отчётливый образ того, о ком они будут петь, можно показать игрушку или картинку по тексту песни, например</w:t>
      </w:r>
      <w:r w:rsidR="00283CF3" w:rsidRPr="00283CF3">
        <w:rPr>
          <w:rFonts w:eastAsia="Times New Roman"/>
          <w:sz w:val="28"/>
          <w:szCs w:val="28"/>
        </w:rPr>
        <w:t>,</w:t>
      </w:r>
      <w:r w:rsidRPr="00283CF3">
        <w:rPr>
          <w:rFonts w:eastAsia="Times New Roman"/>
          <w:sz w:val="28"/>
          <w:szCs w:val="28"/>
        </w:rPr>
        <w:t xml:space="preserve"> игрушечного «петушка».</w:t>
      </w:r>
    </w:p>
    <w:p w:rsidR="000909F5" w:rsidRPr="00283CF3" w:rsidRDefault="003B3B03" w:rsidP="00283CF3">
      <w:pPr>
        <w:ind w:left="7" w:right="-42"/>
        <w:jc w:val="both"/>
        <w:rPr>
          <w:sz w:val="28"/>
          <w:szCs w:val="28"/>
        </w:rPr>
      </w:pPr>
      <w:r w:rsidRPr="00283CF3">
        <w:rPr>
          <w:rFonts w:eastAsia="Times New Roman"/>
          <w:sz w:val="28"/>
          <w:szCs w:val="28"/>
        </w:rPr>
        <w:t>Перед тем как спеть песню, взрослый объясняет детям новые, незнакомые слова, встречающиеся в песне, ясно и чётко произнося их вместе с ребенком. Текст песни разучивается вместе с мелодией, чтобы ребенок получил целостное впечатление.</w:t>
      </w:r>
    </w:p>
    <w:p w:rsidR="000909F5" w:rsidRPr="00283CF3" w:rsidRDefault="003B3B03" w:rsidP="00283CF3">
      <w:pPr>
        <w:ind w:left="7" w:right="-42"/>
        <w:jc w:val="both"/>
        <w:rPr>
          <w:sz w:val="28"/>
          <w:szCs w:val="28"/>
        </w:rPr>
      </w:pPr>
      <w:r w:rsidRPr="00283CF3">
        <w:rPr>
          <w:rFonts w:eastAsia="Times New Roman"/>
          <w:sz w:val="28"/>
          <w:szCs w:val="28"/>
        </w:rPr>
        <w:t>Чтобы научиться петь, а не подговаривать слова, надо следить, чтобы звук не обрывался, а протягивался на гласных, например</w:t>
      </w:r>
      <w:r w:rsidR="00283CF3">
        <w:rPr>
          <w:rFonts w:eastAsia="Times New Roman"/>
          <w:sz w:val="28"/>
          <w:szCs w:val="28"/>
        </w:rPr>
        <w:t>,</w:t>
      </w:r>
      <w:r w:rsidRPr="00283CF3">
        <w:rPr>
          <w:rFonts w:eastAsia="Times New Roman"/>
          <w:sz w:val="28"/>
          <w:szCs w:val="28"/>
        </w:rPr>
        <w:t xml:space="preserve"> «ла-</w:t>
      </w:r>
      <w:proofErr w:type="spellStart"/>
      <w:r w:rsidRPr="00283CF3">
        <w:rPr>
          <w:rFonts w:eastAsia="Times New Roman"/>
          <w:sz w:val="28"/>
          <w:szCs w:val="28"/>
        </w:rPr>
        <w:t>адушки</w:t>
      </w:r>
      <w:proofErr w:type="spellEnd"/>
      <w:r w:rsidRPr="00283CF3">
        <w:rPr>
          <w:rFonts w:eastAsia="Times New Roman"/>
          <w:sz w:val="28"/>
          <w:szCs w:val="28"/>
        </w:rPr>
        <w:t>». Никаких специальных упражнений для распевания в дошкольном возрасте не даётся.</w:t>
      </w:r>
    </w:p>
    <w:p w:rsidR="000909F5" w:rsidRPr="00283CF3" w:rsidRDefault="003B3B03" w:rsidP="00283CF3">
      <w:pPr>
        <w:numPr>
          <w:ilvl w:val="0"/>
          <w:numId w:val="12"/>
        </w:numPr>
        <w:tabs>
          <w:tab w:val="left" w:pos="237"/>
        </w:tabs>
        <w:ind w:left="7" w:right="-42"/>
        <w:jc w:val="both"/>
        <w:rPr>
          <w:rFonts w:eastAsia="Times New Roman"/>
          <w:sz w:val="28"/>
          <w:szCs w:val="28"/>
        </w:rPr>
      </w:pPr>
      <w:r w:rsidRPr="00283CF3">
        <w:rPr>
          <w:rFonts w:eastAsia="Times New Roman"/>
          <w:sz w:val="28"/>
          <w:szCs w:val="28"/>
        </w:rPr>
        <w:t>детей короткое дыхание, и они часто прерывают его в середине слова. Необходимо воспитывать у детей умение правильно пользоваться дыханием. Это умение дети приобретают постепенно, систематически наблюдая правильное пение взрослого, а также при исполнении песен с короткими музыкальными фразами. Специальных дыхательных упражнений для дошкольников также нет. Взрослый может быть образцом правильного дыхания и следить за тем, чтобы ребенок не менял дыхание посреди слов. Взрослый должен давать хороший, правильный образец: петь негромко, не допуская перенапряжения голосовых связок, чтобы не</w:t>
      </w:r>
    </w:p>
    <w:p w:rsidR="000909F5" w:rsidRPr="00283CF3" w:rsidRDefault="003B3B03" w:rsidP="00283CF3">
      <w:pPr>
        <w:ind w:left="7" w:right="-42"/>
        <w:jc w:val="both"/>
        <w:rPr>
          <w:sz w:val="28"/>
          <w:szCs w:val="28"/>
        </w:rPr>
      </w:pPr>
      <w:bookmarkStart w:id="5" w:name="page6"/>
      <w:bookmarkEnd w:id="5"/>
      <w:r w:rsidRPr="00283CF3">
        <w:rPr>
          <w:rFonts w:eastAsia="Times New Roman"/>
          <w:sz w:val="28"/>
          <w:szCs w:val="28"/>
        </w:rPr>
        <w:t>нанести вреда здоровью. Громкий разговор, шум притупляют чувствительность слухового аппарата, который играет огромную роль в развитии слуха, речи и правильного звукопроизношения. Во время пения надо сидеть прямо, ненапряжённо, не опускать голову, держали руки свободно на коленях, ближе к туловищу, ноги - на полу. Разученные песни можно исполнять стоя (непринуждённо, опустив руки вниз и держа голову прямо, не напрягая шеи) - так легче петь, лучше работают дыхательные мышцы.</w:t>
      </w:r>
    </w:p>
    <w:p w:rsidR="000909F5" w:rsidRPr="00283CF3" w:rsidRDefault="003B3B03" w:rsidP="00283CF3">
      <w:pPr>
        <w:ind w:left="7" w:right="-42"/>
        <w:jc w:val="both"/>
        <w:rPr>
          <w:sz w:val="28"/>
          <w:szCs w:val="28"/>
        </w:rPr>
      </w:pPr>
      <w:r w:rsidRPr="00283CF3">
        <w:rPr>
          <w:rFonts w:eastAsia="Times New Roman"/>
          <w:sz w:val="28"/>
          <w:szCs w:val="28"/>
        </w:rPr>
        <w:t>Нормальный диапазон для детей 5 -7 лет - это октава: от ре1 (первой октавы) — до до2 (второй октавы). Игровой приём «ауканье», т. е. дети произносят «ау» на разной высоте, помогает взять высокие звуки. Трудные мелодические ходы взрослый может повторять с детьми в виде «музыкального эхо».</w:t>
      </w:r>
    </w:p>
    <w:p w:rsidR="000909F5" w:rsidRPr="00283CF3" w:rsidRDefault="003B3B03" w:rsidP="00283CF3">
      <w:pPr>
        <w:numPr>
          <w:ilvl w:val="0"/>
          <w:numId w:val="13"/>
        </w:numPr>
        <w:tabs>
          <w:tab w:val="left" w:pos="226"/>
        </w:tabs>
        <w:ind w:left="7" w:right="-42"/>
        <w:jc w:val="both"/>
        <w:rPr>
          <w:rFonts w:eastAsia="Times New Roman"/>
          <w:sz w:val="28"/>
          <w:szCs w:val="28"/>
        </w:rPr>
      </w:pPr>
      <w:r w:rsidRPr="00283CF3">
        <w:rPr>
          <w:rFonts w:eastAsia="Times New Roman"/>
          <w:sz w:val="28"/>
          <w:szCs w:val="28"/>
        </w:rPr>
        <w:t>целях охраны детского голоса, воспитания хорошей звучности детского пения и закрепления певческих навыков необходимо следит за тем, чтобы дети в повсе</w:t>
      </w:r>
      <w:r w:rsidRPr="00283CF3">
        <w:rPr>
          <w:rFonts w:eastAsia="Times New Roman"/>
          <w:sz w:val="28"/>
          <w:szCs w:val="28"/>
        </w:rPr>
        <w:lastRenderedPageBreak/>
        <w:t>дневной жизни не говорили громко, не пели в сырую и холодную погоду на воздухе.</w:t>
      </w:r>
    </w:p>
    <w:p w:rsidR="000909F5" w:rsidRPr="00283CF3" w:rsidRDefault="000909F5" w:rsidP="00283CF3">
      <w:pPr>
        <w:ind w:left="7" w:right="-42"/>
        <w:jc w:val="both"/>
        <w:rPr>
          <w:sz w:val="28"/>
          <w:szCs w:val="28"/>
        </w:rPr>
      </w:pPr>
    </w:p>
    <w:p w:rsidR="000909F5" w:rsidRPr="00283CF3" w:rsidRDefault="003B3B03" w:rsidP="00283CF3">
      <w:pPr>
        <w:ind w:left="7" w:right="-42"/>
        <w:jc w:val="center"/>
        <w:rPr>
          <w:sz w:val="28"/>
          <w:szCs w:val="28"/>
        </w:rPr>
      </w:pPr>
      <w:r w:rsidRPr="00283CF3">
        <w:rPr>
          <w:rFonts w:eastAsia="Times New Roman"/>
          <w:b/>
          <w:bCs/>
          <w:sz w:val="28"/>
          <w:szCs w:val="28"/>
        </w:rPr>
        <w:t>ВОСПИТАНИЕ КУЛЬТУРНОГО СЛУШАТЕЛЯ</w:t>
      </w:r>
    </w:p>
    <w:p w:rsidR="000909F5" w:rsidRPr="00283CF3" w:rsidRDefault="003B3B03" w:rsidP="00283CF3">
      <w:pPr>
        <w:ind w:left="7" w:right="-42"/>
        <w:jc w:val="both"/>
        <w:rPr>
          <w:sz w:val="28"/>
          <w:szCs w:val="28"/>
        </w:rPr>
      </w:pPr>
      <w:r w:rsidRPr="00283CF3">
        <w:rPr>
          <w:rFonts w:eastAsia="Times New Roman"/>
          <w:sz w:val="28"/>
          <w:szCs w:val="28"/>
        </w:rPr>
        <w:t>Слушание музыки способствует развитию активного, эмоционального восприятия музыки, умению слушать и понимать содержание музыкального произведения, воспитанию художественного вкуса, уточнению музыкальных представлений.</w:t>
      </w:r>
    </w:p>
    <w:p w:rsidR="000909F5" w:rsidRPr="00283CF3" w:rsidRDefault="003B3B03" w:rsidP="00283CF3">
      <w:pPr>
        <w:ind w:left="7" w:right="-42"/>
        <w:jc w:val="both"/>
        <w:rPr>
          <w:sz w:val="28"/>
          <w:szCs w:val="28"/>
        </w:rPr>
      </w:pPr>
      <w:r w:rsidRPr="00283CF3">
        <w:rPr>
          <w:rFonts w:eastAsia="Times New Roman"/>
          <w:sz w:val="28"/>
          <w:szCs w:val="28"/>
        </w:rPr>
        <w:t>Из инструментальной музыки для слушания лучше и легче всего дети воспринимают программную музыку, которая написана на определённый сюжет или имеет название, раскрывающее её содержание. Дети любят слушать также танцевальную музыку.</w:t>
      </w:r>
    </w:p>
    <w:p w:rsidR="000909F5" w:rsidRPr="00283CF3" w:rsidRDefault="003B3B03" w:rsidP="00283CF3">
      <w:pPr>
        <w:ind w:left="7" w:right="-42"/>
        <w:jc w:val="both"/>
        <w:rPr>
          <w:sz w:val="28"/>
          <w:szCs w:val="28"/>
        </w:rPr>
      </w:pPr>
      <w:r w:rsidRPr="00283CF3">
        <w:rPr>
          <w:rFonts w:eastAsia="Times New Roman"/>
          <w:sz w:val="28"/>
          <w:szCs w:val="28"/>
        </w:rPr>
        <w:t>Если музыка произвела на ребенка впечатление, то это видно по его настроению, по выражению лица, по тому вниманию, с каким он слушал, по просьбам повторить музыку.</w:t>
      </w:r>
    </w:p>
    <w:p w:rsidR="000909F5" w:rsidRPr="00283CF3" w:rsidRDefault="003B3B03" w:rsidP="00283CF3">
      <w:pPr>
        <w:ind w:left="7" w:right="-42"/>
        <w:jc w:val="both"/>
        <w:rPr>
          <w:sz w:val="28"/>
          <w:szCs w:val="28"/>
        </w:rPr>
      </w:pPr>
      <w:r w:rsidRPr="00283CF3">
        <w:rPr>
          <w:rFonts w:eastAsia="Times New Roman"/>
          <w:sz w:val="28"/>
          <w:szCs w:val="28"/>
        </w:rPr>
        <w:t>Хорошее, эмоциональное исполнение, точно передающее замысел композитора, производит яркое впечатление на детей, они начинают любить музыку.</w:t>
      </w:r>
    </w:p>
    <w:p w:rsidR="000909F5" w:rsidRPr="00283CF3" w:rsidRDefault="003B3B03" w:rsidP="00283CF3">
      <w:pPr>
        <w:ind w:left="7" w:right="-42"/>
        <w:jc w:val="both"/>
        <w:rPr>
          <w:rFonts w:eastAsia="Times New Roman"/>
          <w:sz w:val="28"/>
          <w:szCs w:val="28"/>
        </w:rPr>
      </w:pPr>
      <w:r w:rsidRPr="00283CF3">
        <w:rPr>
          <w:rFonts w:eastAsia="Times New Roman"/>
          <w:sz w:val="28"/>
          <w:szCs w:val="28"/>
        </w:rPr>
        <w:t>Ценно, когда взрослый прибегает к сравнению, сопоставлению музыкальных произведений, различных по содержанию и характеру. Для того чтобы сделать образ, включённый</w:t>
      </w:r>
      <w:r w:rsidR="00283CF3">
        <w:rPr>
          <w:rFonts w:eastAsia="Times New Roman"/>
          <w:sz w:val="28"/>
          <w:szCs w:val="28"/>
        </w:rPr>
        <w:t xml:space="preserve"> </w:t>
      </w:r>
      <w:r w:rsidRPr="00283CF3">
        <w:rPr>
          <w:rFonts w:eastAsia="Times New Roman"/>
          <w:sz w:val="28"/>
          <w:szCs w:val="28"/>
        </w:rPr>
        <w:t xml:space="preserve">музыкальное произведение, более близким, понятным </w:t>
      </w:r>
      <w:proofErr w:type="gramStart"/>
      <w:r w:rsidRPr="00283CF3">
        <w:rPr>
          <w:rFonts w:eastAsia="Times New Roman"/>
          <w:sz w:val="28"/>
          <w:szCs w:val="28"/>
        </w:rPr>
        <w:t>детям</w:t>
      </w:r>
      <w:proofErr w:type="gramEnd"/>
      <w:r w:rsidRPr="00283CF3">
        <w:rPr>
          <w:rFonts w:eastAsia="Times New Roman"/>
          <w:sz w:val="28"/>
          <w:szCs w:val="28"/>
        </w:rPr>
        <w:t xml:space="preserve"> и чтобы они могли более выразительно его передать, лучше предварительно понаблюдать с ним (например, во время прогулок, посмотреть на птиц, животных и т. д.).</w:t>
      </w:r>
    </w:p>
    <w:p w:rsidR="000909F5" w:rsidRPr="00283CF3" w:rsidRDefault="003B3B03" w:rsidP="00283CF3">
      <w:pPr>
        <w:ind w:left="7" w:right="-42"/>
        <w:jc w:val="both"/>
        <w:rPr>
          <w:rFonts w:eastAsia="Times New Roman"/>
          <w:sz w:val="28"/>
          <w:szCs w:val="28"/>
        </w:rPr>
      </w:pPr>
      <w:r w:rsidRPr="00283CF3">
        <w:rPr>
          <w:rFonts w:eastAsia="Times New Roman"/>
          <w:sz w:val="28"/>
          <w:szCs w:val="28"/>
        </w:rPr>
        <w:t>Как долго слушать музыку с ребенком? Внимание ребенка 3 - 4 лет к непрерывно звучащей музыке устойчиво в течение 1 - 2,5 мин., а с небольшим перерывом между пьесами - в течение</w:t>
      </w:r>
      <w:r w:rsidR="00283CF3">
        <w:rPr>
          <w:rFonts w:eastAsia="Times New Roman"/>
          <w:sz w:val="28"/>
          <w:szCs w:val="28"/>
        </w:rPr>
        <w:t xml:space="preserve"> 5</w:t>
      </w:r>
      <w:r w:rsidRPr="00283CF3">
        <w:rPr>
          <w:rFonts w:eastAsia="Times New Roman"/>
          <w:sz w:val="28"/>
          <w:szCs w:val="28"/>
        </w:rPr>
        <w:t>-7 мин.</w:t>
      </w:r>
    </w:p>
    <w:p w:rsidR="000909F5" w:rsidRPr="00283CF3" w:rsidRDefault="003B3B03" w:rsidP="00283CF3">
      <w:pPr>
        <w:ind w:left="7" w:right="-42"/>
        <w:jc w:val="both"/>
        <w:rPr>
          <w:sz w:val="28"/>
          <w:szCs w:val="28"/>
        </w:rPr>
      </w:pPr>
      <w:r w:rsidRPr="00283CF3">
        <w:rPr>
          <w:rFonts w:eastAsia="Times New Roman"/>
          <w:b/>
          <w:sz w:val="28"/>
          <w:szCs w:val="28"/>
        </w:rPr>
        <w:t>Как?</w:t>
      </w:r>
      <w:r w:rsidRPr="00283CF3">
        <w:rPr>
          <w:rFonts w:eastAsia="Times New Roman"/>
          <w:sz w:val="28"/>
          <w:szCs w:val="28"/>
        </w:rPr>
        <w:t xml:space="preserve"> Заранее приготовьте магнитофон и кассету. Найдите на кассете пьесу, которую будете слушать. Определите силу звука: музыка не должна звучать громко! Предупредите членов семьи, чтобы было тихо, и чтобы в комнату во время звучания музыки не входили. И дети, и взрослые слушают музыку сидя.</w:t>
      </w:r>
    </w:p>
    <w:p w:rsidR="000909F5" w:rsidRPr="00283CF3" w:rsidRDefault="003B3B03" w:rsidP="00283CF3">
      <w:pPr>
        <w:ind w:left="7" w:right="-42"/>
        <w:jc w:val="both"/>
        <w:rPr>
          <w:sz w:val="28"/>
          <w:szCs w:val="28"/>
        </w:rPr>
      </w:pPr>
      <w:bookmarkStart w:id="6" w:name="page7"/>
      <w:bookmarkEnd w:id="6"/>
      <w:r w:rsidRPr="00283CF3">
        <w:rPr>
          <w:rFonts w:eastAsia="Times New Roman"/>
          <w:b/>
          <w:sz w:val="28"/>
          <w:szCs w:val="28"/>
        </w:rPr>
        <w:t>Когда?</w:t>
      </w:r>
      <w:r w:rsidRPr="00283CF3">
        <w:rPr>
          <w:rFonts w:eastAsia="Times New Roman"/>
          <w:sz w:val="28"/>
          <w:szCs w:val="28"/>
        </w:rPr>
        <w:t xml:space="preserve"> Выберите удобное для ребенка и взрослого время в течение дня (когда ребенок не увлечен игрой, не возбужден гостями, хорошо себя чувствует). Например, после завтрака или дневного сна.</w:t>
      </w:r>
    </w:p>
    <w:p w:rsidR="000909F5" w:rsidRPr="00283CF3" w:rsidRDefault="003B3B03" w:rsidP="00283CF3">
      <w:pPr>
        <w:ind w:left="7" w:right="-42"/>
        <w:jc w:val="both"/>
        <w:rPr>
          <w:sz w:val="28"/>
          <w:szCs w:val="28"/>
        </w:rPr>
      </w:pPr>
      <w:r w:rsidRPr="00283CF3">
        <w:rPr>
          <w:rFonts w:eastAsia="Times New Roman"/>
          <w:sz w:val="28"/>
          <w:szCs w:val="28"/>
        </w:rPr>
        <w:t>Ребенок воспринимает классическую музыку по-своему. Не навязывайте малышам ваше толкование той или иной пьесы. Музыка - самый субъективный вид искусства.</w:t>
      </w:r>
    </w:p>
    <w:p w:rsidR="000909F5" w:rsidRPr="00283CF3" w:rsidRDefault="003B3B03" w:rsidP="00283CF3">
      <w:pPr>
        <w:ind w:left="7" w:right="-42"/>
        <w:jc w:val="both"/>
        <w:rPr>
          <w:sz w:val="28"/>
          <w:szCs w:val="28"/>
        </w:rPr>
      </w:pPr>
      <w:r w:rsidRPr="00283CF3">
        <w:rPr>
          <w:rFonts w:eastAsia="Times New Roman"/>
          <w:sz w:val="28"/>
          <w:szCs w:val="28"/>
        </w:rPr>
        <w:t>Даже маленький ребенок СЛЫШИТ, СЛУШАЕТ и ХОЧЕТ СЛУШАТЬ!</w:t>
      </w:r>
    </w:p>
    <w:p w:rsidR="000909F5" w:rsidRPr="00283CF3" w:rsidRDefault="003B3B03" w:rsidP="00283CF3">
      <w:pPr>
        <w:ind w:left="7" w:right="-42"/>
        <w:jc w:val="both"/>
        <w:rPr>
          <w:sz w:val="28"/>
          <w:szCs w:val="28"/>
        </w:rPr>
      </w:pPr>
      <w:r w:rsidRPr="00283CF3">
        <w:rPr>
          <w:rFonts w:eastAsia="Times New Roman"/>
          <w:sz w:val="28"/>
          <w:szCs w:val="28"/>
        </w:rPr>
        <w:t>Некоторые музыкальные произведения для слушания дома: П. Чайковский. «Танец маленьких лебедей», Ж. Рамо «Курица», П.Чайковский. Марш из балета «Щелкунчик», Д. Шостакович. «Вальс - шутка» (флейта и фортепиано), Г.Свиридов. «Музыкальный момент». «Весна» (из иллюстраций к повести А. Пушкина «Метель»)</w:t>
      </w:r>
    </w:p>
    <w:p w:rsidR="000909F5" w:rsidRPr="00283CF3" w:rsidRDefault="003B3B03" w:rsidP="00283CF3">
      <w:pPr>
        <w:ind w:left="7" w:right="-42"/>
        <w:jc w:val="both"/>
        <w:rPr>
          <w:sz w:val="28"/>
          <w:szCs w:val="28"/>
        </w:rPr>
      </w:pPr>
      <w:r w:rsidRPr="00283CF3">
        <w:rPr>
          <w:rFonts w:eastAsia="Times New Roman"/>
          <w:sz w:val="28"/>
          <w:szCs w:val="28"/>
        </w:rPr>
        <w:t>Частое слушание знакомых музыкальных произведений развивает музыкальную память, даёт возможность глубже вникать в музыку, чувствовать её содержание, запоминать её.</w:t>
      </w:r>
    </w:p>
    <w:p w:rsidR="000909F5" w:rsidRPr="00283CF3" w:rsidRDefault="000909F5" w:rsidP="00283CF3">
      <w:pPr>
        <w:ind w:left="7" w:right="-42"/>
        <w:jc w:val="both"/>
        <w:rPr>
          <w:sz w:val="28"/>
          <w:szCs w:val="28"/>
        </w:rPr>
      </w:pPr>
    </w:p>
    <w:p w:rsidR="000909F5" w:rsidRPr="00283CF3" w:rsidRDefault="00283CF3" w:rsidP="00283CF3">
      <w:pPr>
        <w:ind w:left="7" w:right="-42"/>
        <w:jc w:val="center"/>
        <w:rPr>
          <w:sz w:val="28"/>
          <w:szCs w:val="28"/>
        </w:rPr>
      </w:pPr>
      <w:r w:rsidRPr="00283CF3">
        <w:rPr>
          <w:rFonts w:eastAsia="Times New Roman"/>
          <w:b/>
          <w:bCs/>
          <w:sz w:val="28"/>
          <w:szCs w:val="28"/>
        </w:rPr>
        <w:t>ТЕАТР ПЕТРУШЕК</w:t>
      </w:r>
    </w:p>
    <w:p w:rsidR="000909F5" w:rsidRPr="00283CF3" w:rsidRDefault="003B3B03" w:rsidP="00283CF3">
      <w:pPr>
        <w:ind w:left="7" w:right="-42"/>
        <w:jc w:val="both"/>
        <w:rPr>
          <w:sz w:val="28"/>
          <w:szCs w:val="28"/>
        </w:rPr>
      </w:pPr>
      <w:r w:rsidRPr="00283CF3">
        <w:rPr>
          <w:rFonts w:eastAsia="Times New Roman"/>
          <w:sz w:val="28"/>
          <w:szCs w:val="28"/>
        </w:rPr>
        <w:t>Кукольный театр создает хорошее настроение, обогащает детей впечатлениями, вызывает у них разнообразные эмоции, способствует их общему развитию и эстетическому воспитанию. Поэтому хочется, чтобы было больше и больше куколь</w:t>
      </w:r>
      <w:r w:rsidRPr="00283CF3">
        <w:rPr>
          <w:rFonts w:eastAsia="Times New Roman"/>
          <w:sz w:val="28"/>
          <w:szCs w:val="28"/>
        </w:rPr>
        <w:lastRenderedPageBreak/>
        <w:t>ных самодеятельных театров, чтобы они вошли в повседневную жизнь семьи, чтобы их спектакли были интересными, яркими и содержательными.</w:t>
      </w:r>
    </w:p>
    <w:p w:rsidR="000909F5" w:rsidRPr="00283CF3" w:rsidRDefault="003B3B03" w:rsidP="00283CF3">
      <w:pPr>
        <w:ind w:left="7" w:right="-42"/>
        <w:jc w:val="both"/>
        <w:rPr>
          <w:sz w:val="28"/>
          <w:szCs w:val="28"/>
        </w:rPr>
      </w:pPr>
      <w:r w:rsidRPr="00283CF3">
        <w:rPr>
          <w:rFonts w:eastAsia="Times New Roman"/>
          <w:sz w:val="28"/>
          <w:szCs w:val="28"/>
        </w:rPr>
        <w:t>Ничего, что для большинства родителей работа с куклами совершенно незнакома. Довольно скоро, после ряда упражнений, будут освоены первоначальные навыки, которые при дальнейшей работе постепенно закрепятся и усовершенствуются: кукла начнет «слушаться» и выполнять все, что предусмотрено пьесой.</w:t>
      </w:r>
    </w:p>
    <w:p w:rsidR="000909F5" w:rsidRPr="00283CF3" w:rsidRDefault="003B3B03" w:rsidP="00283CF3">
      <w:pPr>
        <w:ind w:left="7" w:right="-42"/>
        <w:jc w:val="both"/>
        <w:rPr>
          <w:sz w:val="28"/>
          <w:szCs w:val="28"/>
        </w:rPr>
      </w:pPr>
      <w:r w:rsidRPr="00283CF3">
        <w:rPr>
          <w:rFonts w:eastAsia="Times New Roman"/>
          <w:sz w:val="28"/>
          <w:szCs w:val="28"/>
        </w:rPr>
        <w:t>Во многих семьях среди детских игрушек можно увидеть кукол петрушек, т. е. кукол, которых надевают на руки при чтении сказки, рассказа или при показе небольших сценок. Это могут быть случайные, отдельные куклы, изображающие людей, или куклы животные…, бывают и целые наборы кукол в больших коробках, с текстами инсценированных сказок, с реквизитом и бутафорией, необходимыми для их показа.</w:t>
      </w:r>
    </w:p>
    <w:p w:rsidR="000909F5" w:rsidRPr="00283CF3" w:rsidRDefault="003B3B03" w:rsidP="00283CF3">
      <w:pPr>
        <w:ind w:left="7" w:right="-42"/>
        <w:jc w:val="both"/>
        <w:rPr>
          <w:sz w:val="28"/>
          <w:szCs w:val="28"/>
        </w:rPr>
      </w:pPr>
      <w:r w:rsidRPr="00283CF3">
        <w:rPr>
          <w:rFonts w:eastAsia="Times New Roman"/>
          <w:sz w:val="28"/>
          <w:szCs w:val="28"/>
        </w:rPr>
        <w:t>Возьмите одну из этих кукол и посмотрите, как она сделана. Кукла петрушка (называется она так по имени старинного народного героя Петрушки) отличается от обычных кукол, которыми играют дети, тем, что у нее нет туловища: его заменяет рубашка-перчатка и рука кукловода, на которую она надевается. Чтобы кукла петрушка «ожила», наденьте ее на правую руку; указательный палец вставьте в отверстие в шее, а если это отверстие большое, введите в него два пальца — указательный и средний. Правую ручку куклы наденьте на мизинец, а левую — на большой палец вашей руки. Свободные пальцы прижмите к ладоням. Ручки куклы, по возможности, опустите вниз. Поверните надетую на руку куклу к себе лицом и сделайте ею различные движения: пусть кукла несколько раз наклонит голову вперед, повернет в стороны, сделает поясной поклон (в первом случае сгибаются первые суставы пальцев, во втором пальцы остаются вытянутыми и сгибается только кисть руки кукловода), поверните куклу вправо, влево, похлопайте ее ручками, разведите их в стороны, поднимите вверх, вытяните вперед, потрите ручкой лицо куклы, пусть кукла вас обнимет, погладит, пошепчет, приласкается,</w:t>
      </w:r>
      <w:r w:rsidR="00283CF3">
        <w:rPr>
          <w:rFonts w:eastAsia="Times New Roman"/>
          <w:sz w:val="28"/>
          <w:szCs w:val="28"/>
        </w:rPr>
        <w:t xml:space="preserve"> </w:t>
      </w:r>
      <w:bookmarkStart w:id="7" w:name="page8"/>
      <w:bookmarkEnd w:id="7"/>
      <w:r w:rsidR="00283CF3">
        <w:rPr>
          <w:rFonts w:eastAsia="Times New Roman"/>
          <w:sz w:val="28"/>
          <w:szCs w:val="28"/>
        </w:rPr>
        <w:t>п</w:t>
      </w:r>
      <w:r w:rsidRPr="00283CF3">
        <w:rPr>
          <w:rFonts w:eastAsia="Times New Roman"/>
          <w:sz w:val="28"/>
          <w:szCs w:val="28"/>
        </w:rPr>
        <w:t>рижмется к вам. Подойдите с ней к игрушкам, возьмите её рукой одну из них, поверните, положите на место, возьмите флажок и помашите им, посмотрите картинки в книге…</w:t>
      </w:r>
      <w:r w:rsidR="00283CF3">
        <w:rPr>
          <w:rFonts w:eastAsia="Times New Roman"/>
          <w:sz w:val="28"/>
          <w:szCs w:val="28"/>
        </w:rPr>
        <w:t xml:space="preserve"> </w:t>
      </w:r>
      <w:r w:rsidRPr="00283CF3">
        <w:rPr>
          <w:rFonts w:eastAsia="Times New Roman"/>
          <w:sz w:val="28"/>
          <w:szCs w:val="28"/>
        </w:rPr>
        <w:t>(при этом держите куклу так, чтобы она «смотрела», т. е. чтобы ее лицо было обращено на вас или на игрушку, которой она в данный момент занята). Кукла должна все время «жить», т.е. не бессмысленно что-то делать, а своими движениями подтверждать текст. Когда вы освоите простейшие действия с Петрушкой, поучитесь говорить за него (чтобы скрыть от детей шевелящиеся губы, заслоняйте свой рот головой Петрушки), можно показать простейшую сценку с куклой детям.</w:t>
      </w:r>
    </w:p>
    <w:p w:rsidR="000909F5" w:rsidRPr="00283CF3" w:rsidRDefault="000909F5" w:rsidP="00283CF3">
      <w:pPr>
        <w:ind w:left="7" w:right="-42"/>
        <w:jc w:val="both"/>
        <w:rPr>
          <w:sz w:val="28"/>
          <w:szCs w:val="28"/>
        </w:rPr>
      </w:pPr>
    </w:p>
    <w:p w:rsidR="000909F5" w:rsidRPr="00283CF3" w:rsidRDefault="00283CF3" w:rsidP="00283CF3">
      <w:pPr>
        <w:ind w:left="7" w:right="-42"/>
        <w:jc w:val="center"/>
        <w:rPr>
          <w:sz w:val="28"/>
          <w:szCs w:val="28"/>
        </w:rPr>
      </w:pPr>
      <w:r w:rsidRPr="00283CF3">
        <w:rPr>
          <w:rFonts w:eastAsia="Times New Roman"/>
          <w:b/>
          <w:bCs/>
          <w:sz w:val="28"/>
          <w:szCs w:val="28"/>
        </w:rPr>
        <w:t>ТЕАТР КАРТИНОК</w:t>
      </w:r>
    </w:p>
    <w:p w:rsidR="000909F5" w:rsidRPr="00283CF3" w:rsidRDefault="003B3B03" w:rsidP="00283CF3">
      <w:pPr>
        <w:ind w:left="7" w:right="-42"/>
        <w:jc w:val="both"/>
        <w:rPr>
          <w:sz w:val="28"/>
          <w:szCs w:val="28"/>
        </w:rPr>
      </w:pPr>
      <w:r w:rsidRPr="00283CF3">
        <w:rPr>
          <w:rFonts w:eastAsia="Times New Roman"/>
          <w:sz w:val="28"/>
          <w:szCs w:val="28"/>
        </w:rPr>
        <w:t>Счастливые улыбки, горящие глаза и радостные лица малышей после спектакля кукольного театра убедительно свидетельствуют, как дети любят этот театр. Такую большую радость могут доставить детям не только артисты-профессионалы, но и родители, старшие братья и сестры.</w:t>
      </w:r>
    </w:p>
    <w:p w:rsidR="000909F5" w:rsidRPr="00283CF3" w:rsidRDefault="003B3B03" w:rsidP="00283CF3">
      <w:pPr>
        <w:ind w:left="7" w:right="-42"/>
        <w:jc w:val="both"/>
        <w:rPr>
          <w:sz w:val="28"/>
          <w:szCs w:val="28"/>
        </w:rPr>
      </w:pPr>
      <w:r w:rsidRPr="00283CF3">
        <w:rPr>
          <w:rFonts w:eastAsia="Times New Roman"/>
          <w:sz w:val="28"/>
          <w:szCs w:val="28"/>
        </w:rPr>
        <w:t>Спектакли театра картинок и театра петрушек — в большинстве случаев первое приобщение малышей к театру, поэтому производят на них особенно сильное впечатление.</w:t>
      </w:r>
    </w:p>
    <w:p w:rsidR="000909F5" w:rsidRPr="00283CF3" w:rsidRDefault="003B3B03" w:rsidP="00283CF3">
      <w:pPr>
        <w:ind w:left="7" w:right="-42"/>
        <w:jc w:val="both"/>
        <w:rPr>
          <w:sz w:val="28"/>
          <w:szCs w:val="28"/>
        </w:rPr>
      </w:pPr>
      <w:r w:rsidRPr="00283CF3">
        <w:rPr>
          <w:rFonts w:eastAsia="Times New Roman"/>
          <w:sz w:val="28"/>
          <w:szCs w:val="28"/>
        </w:rPr>
        <w:t>Это обязывает взрослых очень ответственно отнестись к подготовке спектаклей и сделать все возможное, чтобы они прошли хорошо.</w:t>
      </w:r>
    </w:p>
    <w:p w:rsidR="000909F5" w:rsidRPr="00283CF3" w:rsidRDefault="000909F5" w:rsidP="00283CF3">
      <w:pPr>
        <w:ind w:left="7" w:right="-42"/>
        <w:jc w:val="both"/>
        <w:rPr>
          <w:sz w:val="28"/>
          <w:szCs w:val="28"/>
        </w:rPr>
      </w:pPr>
    </w:p>
    <w:p w:rsidR="000909F5" w:rsidRPr="00283CF3" w:rsidRDefault="003B3B03" w:rsidP="00283CF3">
      <w:pPr>
        <w:ind w:left="7" w:right="-42"/>
        <w:jc w:val="both"/>
        <w:rPr>
          <w:sz w:val="28"/>
          <w:szCs w:val="28"/>
        </w:rPr>
      </w:pPr>
      <w:r w:rsidRPr="00283CF3">
        <w:rPr>
          <w:rFonts w:eastAsia="Times New Roman"/>
          <w:sz w:val="28"/>
          <w:szCs w:val="28"/>
        </w:rPr>
        <w:lastRenderedPageBreak/>
        <w:t>Кукольный театр предлагается малышам как первый театр, потому что он больше, чем какой-либо другой, по своей природе близок и понятен маленьким детям. На сцене этого театра дети видят знакомые и любимые куклы, игрушки или картинки. Когда же «ожившие» куклы и картинки начинают двигаться, говорить, они переносят детей в совершенно новый, увлекательный мир, мир живых игрушек, где все необыкновенно, все возможно. Все это, конечно, очень увлекательно для малышей.</w:t>
      </w:r>
    </w:p>
    <w:p w:rsidR="000909F5" w:rsidRPr="00283CF3" w:rsidRDefault="003B3B03" w:rsidP="00283CF3">
      <w:pPr>
        <w:ind w:left="7" w:right="-42"/>
        <w:jc w:val="both"/>
        <w:rPr>
          <w:sz w:val="28"/>
          <w:szCs w:val="28"/>
        </w:rPr>
      </w:pPr>
      <w:r w:rsidRPr="00283CF3">
        <w:rPr>
          <w:rFonts w:eastAsia="Times New Roman"/>
          <w:sz w:val="28"/>
          <w:szCs w:val="28"/>
        </w:rPr>
        <w:t>Обычно просмотр кукольного театра вызывает у детей желание самим устроить кукольный театр и самим показывать спектакль. Итак, попробуем показать детям спектакль…</w:t>
      </w:r>
    </w:p>
    <w:p w:rsidR="000909F5" w:rsidRPr="00283CF3" w:rsidRDefault="003B3B03" w:rsidP="00283CF3">
      <w:pPr>
        <w:ind w:left="7" w:right="-42"/>
        <w:jc w:val="both"/>
        <w:rPr>
          <w:sz w:val="28"/>
          <w:szCs w:val="28"/>
        </w:rPr>
      </w:pPr>
      <w:r w:rsidRPr="00283CF3">
        <w:rPr>
          <w:rFonts w:eastAsia="Times New Roman"/>
          <w:sz w:val="28"/>
          <w:szCs w:val="28"/>
        </w:rPr>
        <w:t>Театр картинок очень прост и легок для освоения. Маленькие дети очень любят смотреть картинки в книгах. Но они получат значительно большее удовольствие, если им показать двигающиеся, действующие картинки-персонажи.</w:t>
      </w:r>
    </w:p>
    <w:p w:rsidR="000909F5" w:rsidRPr="00283CF3" w:rsidRDefault="003B3B03" w:rsidP="00283CF3">
      <w:pPr>
        <w:ind w:left="7" w:right="-42"/>
        <w:jc w:val="both"/>
        <w:rPr>
          <w:sz w:val="28"/>
          <w:szCs w:val="28"/>
        </w:rPr>
      </w:pPr>
      <w:r w:rsidRPr="00283CF3">
        <w:rPr>
          <w:rFonts w:eastAsia="Times New Roman"/>
          <w:sz w:val="28"/>
          <w:szCs w:val="28"/>
        </w:rPr>
        <w:t>Для этого надо перерисовать картинки из книг или нарисовать их специально, затем вырезать, раскрасить и укрепить на подставках.</w:t>
      </w:r>
    </w:p>
    <w:p w:rsidR="000909F5" w:rsidRPr="00283CF3" w:rsidRDefault="003B3B03" w:rsidP="00283CF3">
      <w:pPr>
        <w:ind w:left="7" w:right="-42"/>
        <w:jc w:val="both"/>
        <w:rPr>
          <w:sz w:val="28"/>
          <w:szCs w:val="28"/>
        </w:rPr>
      </w:pPr>
      <w:r w:rsidRPr="00283CF3">
        <w:rPr>
          <w:rFonts w:eastAsia="Times New Roman"/>
          <w:sz w:val="28"/>
          <w:szCs w:val="28"/>
        </w:rPr>
        <w:t>Картинки, изображающие дома, деревья, кусты или обстановку комнаты, расставляют на столе, как на сцене, и между ними под чтение текста передвигают действующих лиц. Персонажи могут ходить по сцене, встречаться друг с другом, останавливаться, разговаривать, расходиться в разные стороны и уходить со сцены.</w:t>
      </w:r>
    </w:p>
    <w:p w:rsidR="000909F5" w:rsidRPr="00283CF3" w:rsidRDefault="003B3B03" w:rsidP="00283CF3">
      <w:pPr>
        <w:ind w:left="7" w:right="-42"/>
        <w:jc w:val="both"/>
        <w:rPr>
          <w:sz w:val="28"/>
          <w:szCs w:val="28"/>
        </w:rPr>
      </w:pPr>
      <w:r w:rsidRPr="00283CF3">
        <w:rPr>
          <w:rFonts w:eastAsia="Times New Roman"/>
          <w:sz w:val="28"/>
          <w:szCs w:val="28"/>
        </w:rPr>
        <w:t>Такое представление не лишено театральности. Вместе с тем, оно несомненно помогает более яркому восприятию художественного произведения.</w:t>
      </w:r>
    </w:p>
    <w:p w:rsidR="000909F5" w:rsidRPr="00283CF3" w:rsidRDefault="003B3B03" w:rsidP="00283CF3">
      <w:pPr>
        <w:ind w:left="7" w:right="-42"/>
        <w:jc w:val="both"/>
        <w:rPr>
          <w:sz w:val="28"/>
          <w:szCs w:val="28"/>
        </w:rPr>
      </w:pPr>
      <w:r w:rsidRPr="00283CF3">
        <w:rPr>
          <w:rFonts w:eastAsia="Times New Roman"/>
          <w:sz w:val="28"/>
          <w:szCs w:val="28"/>
        </w:rPr>
        <w:t>Театр картинок — иллюстративный театр. В нем показывают не пьесы, а обычные не инсценированные литературные произведения, в которых сохранен авторский текст, облегчающий маленьким зрителям понимание того, что им показывают.</w:t>
      </w:r>
    </w:p>
    <w:p w:rsidR="000909F5" w:rsidRPr="00283CF3" w:rsidRDefault="003B3B03" w:rsidP="00283CF3">
      <w:pPr>
        <w:ind w:left="7" w:right="-42"/>
        <w:jc w:val="both"/>
        <w:rPr>
          <w:sz w:val="28"/>
          <w:szCs w:val="28"/>
        </w:rPr>
      </w:pPr>
      <w:bookmarkStart w:id="8" w:name="page9"/>
      <w:bookmarkEnd w:id="8"/>
      <w:r w:rsidRPr="00283CF3">
        <w:rPr>
          <w:rFonts w:eastAsia="Times New Roman"/>
          <w:sz w:val="28"/>
          <w:szCs w:val="28"/>
        </w:rPr>
        <w:t>Театр картинок можно показывать очень маленьким детям. Даже 2-3 -летние малыши с радостью посмотрят сказку.</w:t>
      </w:r>
    </w:p>
    <w:sectPr w:rsidR="000909F5" w:rsidRPr="00283CF3" w:rsidSect="00283CF3">
      <w:pgSz w:w="11900" w:h="16838"/>
      <w:pgMar w:top="607" w:right="886" w:bottom="621" w:left="1133" w:header="0" w:footer="0" w:gutter="0"/>
      <w:cols w:space="720" w:equalWidth="0">
        <w:col w:w="98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BDAB"/>
    <w:multiLevelType w:val="hybridMultilevel"/>
    <w:tmpl w:val="8C062656"/>
    <w:lvl w:ilvl="0" w:tplc="3524288A">
      <w:start w:val="1"/>
      <w:numFmt w:val="bullet"/>
      <w:lvlText w:val="В"/>
      <w:lvlJc w:val="left"/>
    </w:lvl>
    <w:lvl w:ilvl="1" w:tplc="8D821936">
      <w:numFmt w:val="decimal"/>
      <w:lvlText w:val=""/>
      <w:lvlJc w:val="left"/>
    </w:lvl>
    <w:lvl w:ilvl="2" w:tplc="79483146">
      <w:numFmt w:val="decimal"/>
      <w:lvlText w:val=""/>
      <w:lvlJc w:val="left"/>
    </w:lvl>
    <w:lvl w:ilvl="3" w:tplc="D4020E26">
      <w:numFmt w:val="decimal"/>
      <w:lvlText w:val=""/>
      <w:lvlJc w:val="left"/>
    </w:lvl>
    <w:lvl w:ilvl="4" w:tplc="28C694E2">
      <w:numFmt w:val="decimal"/>
      <w:lvlText w:val=""/>
      <w:lvlJc w:val="left"/>
    </w:lvl>
    <w:lvl w:ilvl="5" w:tplc="2D8EE898">
      <w:numFmt w:val="decimal"/>
      <w:lvlText w:val=""/>
      <w:lvlJc w:val="left"/>
    </w:lvl>
    <w:lvl w:ilvl="6" w:tplc="B568FECE">
      <w:numFmt w:val="decimal"/>
      <w:lvlText w:val=""/>
      <w:lvlJc w:val="left"/>
    </w:lvl>
    <w:lvl w:ilvl="7" w:tplc="DD0229A8">
      <w:numFmt w:val="decimal"/>
      <w:lvlText w:val=""/>
      <w:lvlJc w:val="left"/>
    </w:lvl>
    <w:lvl w:ilvl="8" w:tplc="9746E524">
      <w:numFmt w:val="decimal"/>
      <w:lvlText w:val=""/>
      <w:lvlJc w:val="left"/>
    </w:lvl>
  </w:abstractNum>
  <w:abstractNum w:abstractNumId="1" w15:restartNumberingAfterBreak="0">
    <w:nsid w:val="0B03E0C6"/>
    <w:multiLevelType w:val="hybridMultilevel"/>
    <w:tmpl w:val="69DC77B0"/>
    <w:lvl w:ilvl="0" w:tplc="0E58C9C2">
      <w:start w:val="1"/>
      <w:numFmt w:val="bullet"/>
      <w:lvlText w:val=" "/>
      <w:lvlJc w:val="left"/>
    </w:lvl>
    <w:lvl w:ilvl="1" w:tplc="98C093B2">
      <w:numFmt w:val="decimal"/>
      <w:lvlText w:val=""/>
      <w:lvlJc w:val="left"/>
    </w:lvl>
    <w:lvl w:ilvl="2" w:tplc="7DEA1428">
      <w:numFmt w:val="decimal"/>
      <w:lvlText w:val=""/>
      <w:lvlJc w:val="left"/>
    </w:lvl>
    <w:lvl w:ilvl="3" w:tplc="B956A958">
      <w:numFmt w:val="decimal"/>
      <w:lvlText w:val=""/>
      <w:lvlJc w:val="left"/>
    </w:lvl>
    <w:lvl w:ilvl="4" w:tplc="21307098">
      <w:numFmt w:val="decimal"/>
      <w:lvlText w:val=""/>
      <w:lvlJc w:val="left"/>
    </w:lvl>
    <w:lvl w:ilvl="5" w:tplc="E2A6BC96">
      <w:numFmt w:val="decimal"/>
      <w:lvlText w:val=""/>
      <w:lvlJc w:val="left"/>
    </w:lvl>
    <w:lvl w:ilvl="6" w:tplc="74AEA708">
      <w:numFmt w:val="decimal"/>
      <w:lvlText w:val=""/>
      <w:lvlJc w:val="left"/>
    </w:lvl>
    <w:lvl w:ilvl="7" w:tplc="8A2C5D80">
      <w:numFmt w:val="decimal"/>
      <w:lvlText w:val=""/>
      <w:lvlJc w:val="left"/>
    </w:lvl>
    <w:lvl w:ilvl="8" w:tplc="6504B47A">
      <w:numFmt w:val="decimal"/>
      <w:lvlText w:val=""/>
      <w:lvlJc w:val="left"/>
    </w:lvl>
  </w:abstractNum>
  <w:abstractNum w:abstractNumId="2" w15:restartNumberingAfterBreak="0">
    <w:nsid w:val="0DED7263"/>
    <w:multiLevelType w:val="hybridMultilevel"/>
    <w:tmpl w:val="D8362BA0"/>
    <w:lvl w:ilvl="0" w:tplc="043CEDE4">
      <w:start w:val="1"/>
      <w:numFmt w:val="bullet"/>
      <w:lvlText w:val=" "/>
      <w:lvlJc w:val="left"/>
    </w:lvl>
    <w:lvl w:ilvl="1" w:tplc="F946A97E">
      <w:numFmt w:val="decimal"/>
      <w:lvlText w:val=""/>
      <w:lvlJc w:val="left"/>
    </w:lvl>
    <w:lvl w:ilvl="2" w:tplc="E2BE5480">
      <w:numFmt w:val="decimal"/>
      <w:lvlText w:val=""/>
      <w:lvlJc w:val="left"/>
    </w:lvl>
    <w:lvl w:ilvl="3" w:tplc="468CBB3C">
      <w:numFmt w:val="decimal"/>
      <w:lvlText w:val=""/>
      <w:lvlJc w:val="left"/>
    </w:lvl>
    <w:lvl w:ilvl="4" w:tplc="8D00B9D0">
      <w:numFmt w:val="decimal"/>
      <w:lvlText w:val=""/>
      <w:lvlJc w:val="left"/>
    </w:lvl>
    <w:lvl w:ilvl="5" w:tplc="051E9DC6">
      <w:numFmt w:val="decimal"/>
      <w:lvlText w:val=""/>
      <w:lvlJc w:val="left"/>
    </w:lvl>
    <w:lvl w:ilvl="6" w:tplc="346433E0">
      <w:numFmt w:val="decimal"/>
      <w:lvlText w:val=""/>
      <w:lvlJc w:val="left"/>
    </w:lvl>
    <w:lvl w:ilvl="7" w:tplc="83BC50BA">
      <w:numFmt w:val="decimal"/>
      <w:lvlText w:val=""/>
      <w:lvlJc w:val="left"/>
    </w:lvl>
    <w:lvl w:ilvl="8" w:tplc="7EE81AE4">
      <w:numFmt w:val="decimal"/>
      <w:lvlText w:val=""/>
      <w:lvlJc w:val="left"/>
    </w:lvl>
  </w:abstractNum>
  <w:abstractNum w:abstractNumId="3" w15:restartNumberingAfterBreak="0">
    <w:nsid w:val="109CF92E"/>
    <w:multiLevelType w:val="hybridMultilevel"/>
    <w:tmpl w:val="3F16906C"/>
    <w:lvl w:ilvl="0" w:tplc="E466B794">
      <w:start w:val="1"/>
      <w:numFmt w:val="bullet"/>
      <w:lvlText w:val=" "/>
      <w:lvlJc w:val="left"/>
    </w:lvl>
    <w:lvl w:ilvl="1" w:tplc="3B8A7678">
      <w:numFmt w:val="decimal"/>
      <w:lvlText w:val=""/>
      <w:lvlJc w:val="left"/>
    </w:lvl>
    <w:lvl w:ilvl="2" w:tplc="614C2FF4">
      <w:numFmt w:val="decimal"/>
      <w:lvlText w:val=""/>
      <w:lvlJc w:val="left"/>
    </w:lvl>
    <w:lvl w:ilvl="3" w:tplc="F36048D2">
      <w:numFmt w:val="decimal"/>
      <w:lvlText w:val=""/>
      <w:lvlJc w:val="left"/>
    </w:lvl>
    <w:lvl w:ilvl="4" w:tplc="10FAA822">
      <w:numFmt w:val="decimal"/>
      <w:lvlText w:val=""/>
      <w:lvlJc w:val="left"/>
    </w:lvl>
    <w:lvl w:ilvl="5" w:tplc="C1FECA0E">
      <w:numFmt w:val="decimal"/>
      <w:lvlText w:val=""/>
      <w:lvlJc w:val="left"/>
    </w:lvl>
    <w:lvl w:ilvl="6" w:tplc="35B6D068">
      <w:numFmt w:val="decimal"/>
      <w:lvlText w:val=""/>
      <w:lvlJc w:val="left"/>
    </w:lvl>
    <w:lvl w:ilvl="7" w:tplc="D85CBC0A">
      <w:numFmt w:val="decimal"/>
      <w:lvlText w:val=""/>
      <w:lvlJc w:val="left"/>
    </w:lvl>
    <w:lvl w:ilvl="8" w:tplc="51603D02">
      <w:numFmt w:val="decimal"/>
      <w:lvlText w:val=""/>
      <w:lvlJc w:val="left"/>
    </w:lvl>
  </w:abstractNum>
  <w:abstractNum w:abstractNumId="4" w15:restartNumberingAfterBreak="0">
    <w:nsid w:val="1BEFD79F"/>
    <w:multiLevelType w:val="hybridMultilevel"/>
    <w:tmpl w:val="ED684196"/>
    <w:lvl w:ilvl="0" w:tplc="83F4A8E8">
      <w:start w:val="1"/>
      <w:numFmt w:val="bullet"/>
      <w:lvlText w:val="*"/>
      <w:lvlJc w:val="left"/>
    </w:lvl>
    <w:lvl w:ilvl="1" w:tplc="5E2C4A2A">
      <w:numFmt w:val="decimal"/>
      <w:lvlText w:val=""/>
      <w:lvlJc w:val="left"/>
    </w:lvl>
    <w:lvl w:ilvl="2" w:tplc="86748DBC">
      <w:numFmt w:val="decimal"/>
      <w:lvlText w:val=""/>
      <w:lvlJc w:val="left"/>
    </w:lvl>
    <w:lvl w:ilvl="3" w:tplc="EE86102A">
      <w:numFmt w:val="decimal"/>
      <w:lvlText w:val=""/>
      <w:lvlJc w:val="left"/>
    </w:lvl>
    <w:lvl w:ilvl="4" w:tplc="6388DA8A">
      <w:numFmt w:val="decimal"/>
      <w:lvlText w:val=""/>
      <w:lvlJc w:val="left"/>
    </w:lvl>
    <w:lvl w:ilvl="5" w:tplc="9B826826">
      <w:numFmt w:val="decimal"/>
      <w:lvlText w:val=""/>
      <w:lvlJc w:val="left"/>
    </w:lvl>
    <w:lvl w:ilvl="6" w:tplc="EB3E4188">
      <w:numFmt w:val="decimal"/>
      <w:lvlText w:val=""/>
      <w:lvlJc w:val="left"/>
    </w:lvl>
    <w:lvl w:ilvl="7" w:tplc="75CA20A4">
      <w:numFmt w:val="decimal"/>
      <w:lvlText w:val=""/>
      <w:lvlJc w:val="left"/>
    </w:lvl>
    <w:lvl w:ilvl="8" w:tplc="8708A77E">
      <w:numFmt w:val="decimal"/>
      <w:lvlText w:val=""/>
      <w:lvlJc w:val="left"/>
    </w:lvl>
  </w:abstractNum>
  <w:abstractNum w:abstractNumId="5" w15:restartNumberingAfterBreak="0">
    <w:nsid w:val="2443A858"/>
    <w:multiLevelType w:val="hybridMultilevel"/>
    <w:tmpl w:val="917835EE"/>
    <w:lvl w:ilvl="0" w:tplc="3C16654C">
      <w:start w:val="23"/>
      <w:numFmt w:val="decimal"/>
      <w:lvlText w:val="%1."/>
      <w:lvlJc w:val="left"/>
    </w:lvl>
    <w:lvl w:ilvl="1" w:tplc="81504436">
      <w:numFmt w:val="decimal"/>
      <w:lvlText w:val=""/>
      <w:lvlJc w:val="left"/>
    </w:lvl>
    <w:lvl w:ilvl="2" w:tplc="2EA82DEE">
      <w:numFmt w:val="decimal"/>
      <w:lvlText w:val=""/>
      <w:lvlJc w:val="left"/>
    </w:lvl>
    <w:lvl w:ilvl="3" w:tplc="8D8E0CE8">
      <w:numFmt w:val="decimal"/>
      <w:lvlText w:val=""/>
      <w:lvlJc w:val="left"/>
    </w:lvl>
    <w:lvl w:ilvl="4" w:tplc="5FCA5054">
      <w:numFmt w:val="decimal"/>
      <w:lvlText w:val=""/>
      <w:lvlJc w:val="left"/>
    </w:lvl>
    <w:lvl w:ilvl="5" w:tplc="2D0A4A52">
      <w:numFmt w:val="decimal"/>
      <w:lvlText w:val=""/>
      <w:lvlJc w:val="left"/>
    </w:lvl>
    <w:lvl w:ilvl="6" w:tplc="AEBA95F0">
      <w:numFmt w:val="decimal"/>
      <w:lvlText w:val=""/>
      <w:lvlJc w:val="left"/>
    </w:lvl>
    <w:lvl w:ilvl="7" w:tplc="8066593A">
      <w:numFmt w:val="decimal"/>
      <w:lvlText w:val=""/>
      <w:lvlJc w:val="left"/>
    </w:lvl>
    <w:lvl w:ilvl="8" w:tplc="7028402E">
      <w:numFmt w:val="decimal"/>
      <w:lvlText w:val=""/>
      <w:lvlJc w:val="left"/>
    </w:lvl>
  </w:abstractNum>
  <w:abstractNum w:abstractNumId="6" w15:restartNumberingAfterBreak="0">
    <w:nsid w:val="257130A3"/>
    <w:multiLevelType w:val="hybridMultilevel"/>
    <w:tmpl w:val="7ECE4AD6"/>
    <w:lvl w:ilvl="0" w:tplc="6E5AE38A">
      <w:start w:val="1"/>
      <w:numFmt w:val="bullet"/>
      <w:lvlText w:val="В"/>
      <w:lvlJc w:val="left"/>
    </w:lvl>
    <w:lvl w:ilvl="1" w:tplc="BE126226">
      <w:numFmt w:val="decimal"/>
      <w:lvlText w:val=""/>
      <w:lvlJc w:val="left"/>
    </w:lvl>
    <w:lvl w:ilvl="2" w:tplc="A4446DCE">
      <w:numFmt w:val="decimal"/>
      <w:lvlText w:val=""/>
      <w:lvlJc w:val="left"/>
    </w:lvl>
    <w:lvl w:ilvl="3" w:tplc="0BCCCEE8">
      <w:numFmt w:val="decimal"/>
      <w:lvlText w:val=""/>
      <w:lvlJc w:val="left"/>
    </w:lvl>
    <w:lvl w:ilvl="4" w:tplc="2CFAC97C">
      <w:numFmt w:val="decimal"/>
      <w:lvlText w:val=""/>
      <w:lvlJc w:val="left"/>
    </w:lvl>
    <w:lvl w:ilvl="5" w:tplc="1D8AA0E4">
      <w:numFmt w:val="decimal"/>
      <w:lvlText w:val=""/>
      <w:lvlJc w:val="left"/>
    </w:lvl>
    <w:lvl w:ilvl="6" w:tplc="D68E8128">
      <w:numFmt w:val="decimal"/>
      <w:lvlText w:val=""/>
      <w:lvlJc w:val="left"/>
    </w:lvl>
    <w:lvl w:ilvl="7" w:tplc="72C8EF3C">
      <w:numFmt w:val="decimal"/>
      <w:lvlText w:val=""/>
      <w:lvlJc w:val="left"/>
    </w:lvl>
    <w:lvl w:ilvl="8" w:tplc="86AE497C">
      <w:numFmt w:val="decimal"/>
      <w:lvlText w:val=""/>
      <w:lvlJc w:val="left"/>
    </w:lvl>
  </w:abstractNum>
  <w:abstractNum w:abstractNumId="7" w15:restartNumberingAfterBreak="0">
    <w:nsid w:val="25E45D32"/>
    <w:multiLevelType w:val="hybridMultilevel"/>
    <w:tmpl w:val="BD6698DA"/>
    <w:lvl w:ilvl="0" w:tplc="86E47B7A">
      <w:start w:val="3"/>
      <w:numFmt w:val="decimal"/>
      <w:lvlText w:val="%1."/>
      <w:lvlJc w:val="left"/>
    </w:lvl>
    <w:lvl w:ilvl="1" w:tplc="8FE6E720">
      <w:numFmt w:val="decimal"/>
      <w:lvlText w:val=""/>
      <w:lvlJc w:val="left"/>
    </w:lvl>
    <w:lvl w:ilvl="2" w:tplc="3808F604">
      <w:numFmt w:val="decimal"/>
      <w:lvlText w:val=""/>
      <w:lvlJc w:val="left"/>
    </w:lvl>
    <w:lvl w:ilvl="3" w:tplc="9AFC4D4C">
      <w:numFmt w:val="decimal"/>
      <w:lvlText w:val=""/>
      <w:lvlJc w:val="left"/>
    </w:lvl>
    <w:lvl w:ilvl="4" w:tplc="E15E5FC8">
      <w:numFmt w:val="decimal"/>
      <w:lvlText w:val=""/>
      <w:lvlJc w:val="left"/>
    </w:lvl>
    <w:lvl w:ilvl="5" w:tplc="D5D83CB4">
      <w:numFmt w:val="decimal"/>
      <w:lvlText w:val=""/>
      <w:lvlJc w:val="left"/>
    </w:lvl>
    <w:lvl w:ilvl="6" w:tplc="19701D86">
      <w:numFmt w:val="decimal"/>
      <w:lvlText w:val=""/>
      <w:lvlJc w:val="left"/>
    </w:lvl>
    <w:lvl w:ilvl="7" w:tplc="DF94AA8C">
      <w:numFmt w:val="decimal"/>
      <w:lvlText w:val=""/>
      <w:lvlJc w:val="left"/>
    </w:lvl>
    <w:lvl w:ilvl="8" w:tplc="46626BC6">
      <w:numFmt w:val="decimal"/>
      <w:lvlText w:val=""/>
      <w:lvlJc w:val="left"/>
    </w:lvl>
  </w:abstractNum>
  <w:abstractNum w:abstractNumId="8" w15:restartNumberingAfterBreak="0">
    <w:nsid w:val="2D1D5AE9"/>
    <w:multiLevelType w:val="hybridMultilevel"/>
    <w:tmpl w:val="B3763170"/>
    <w:lvl w:ilvl="0" w:tplc="E346B366">
      <w:start w:val="25"/>
      <w:numFmt w:val="decimal"/>
      <w:lvlText w:val="%1."/>
      <w:lvlJc w:val="left"/>
    </w:lvl>
    <w:lvl w:ilvl="1" w:tplc="D8024C22">
      <w:numFmt w:val="decimal"/>
      <w:lvlText w:val=""/>
      <w:lvlJc w:val="left"/>
    </w:lvl>
    <w:lvl w:ilvl="2" w:tplc="398AC196">
      <w:numFmt w:val="decimal"/>
      <w:lvlText w:val=""/>
      <w:lvlJc w:val="left"/>
    </w:lvl>
    <w:lvl w:ilvl="3" w:tplc="3D2C40E2">
      <w:numFmt w:val="decimal"/>
      <w:lvlText w:val=""/>
      <w:lvlJc w:val="left"/>
    </w:lvl>
    <w:lvl w:ilvl="4" w:tplc="A3CC6E1A">
      <w:numFmt w:val="decimal"/>
      <w:lvlText w:val=""/>
      <w:lvlJc w:val="left"/>
    </w:lvl>
    <w:lvl w:ilvl="5" w:tplc="6BEA6D42">
      <w:numFmt w:val="decimal"/>
      <w:lvlText w:val=""/>
      <w:lvlJc w:val="left"/>
    </w:lvl>
    <w:lvl w:ilvl="6" w:tplc="E6D070E6">
      <w:numFmt w:val="decimal"/>
      <w:lvlText w:val=""/>
      <w:lvlJc w:val="left"/>
    </w:lvl>
    <w:lvl w:ilvl="7" w:tplc="B700EF8C">
      <w:numFmt w:val="decimal"/>
      <w:lvlText w:val=""/>
      <w:lvlJc w:val="left"/>
    </w:lvl>
    <w:lvl w:ilvl="8" w:tplc="61FC6F94">
      <w:numFmt w:val="decimal"/>
      <w:lvlText w:val=""/>
      <w:lvlJc w:val="left"/>
    </w:lvl>
  </w:abstractNum>
  <w:abstractNum w:abstractNumId="9" w15:restartNumberingAfterBreak="0">
    <w:nsid w:val="333AB105"/>
    <w:multiLevelType w:val="hybridMultilevel"/>
    <w:tmpl w:val="DCD44C1C"/>
    <w:lvl w:ilvl="0" w:tplc="4A38C714">
      <w:start w:val="21"/>
      <w:numFmt w:val="decimal"/>
      <w:lvlText w:val="%1."/>
      <w:lvlJc w:val="left"/>
    </w:lvl>
    <w:lvl w:ilvl="1" w:tplc="D496FA66">
      <w:numFmt w:val="decimal"/>
      <w:lvlText w:val=""/>
      <w:lvlJc w:val="left"/>
    </w:lvl>
    <w:lvl w:ilvl="2" w:tplc="C90EC8FA">
      <w:numFmt w:val="decimal"/>
      <w:lvlText w:val=""/>
      <w:lvlJc w:val="left"/>
    </w:lvl>
    <w:lvl w:ilvl="3" w:tplc="D26859DA">
      <w:numFmt w:val="decimal"/>
      <w:lvlText w:val=""/>
      <w:lvlJc w:val="left"/>
    </w:lvl>
    <w:lvl w:ilvl="4" w:tplc="71869A9E">
      <w:numFmt w:val="decimal"/>
      <w:lvlText w:val=""/>
      <w:lvlJc w:val="left"/>
    </w:lvl>
    <w:lvl w:ilvl="5" w:tplc="0C42C21A">
      <w:numFmt w:val="decimal"/>
      <w:lvlText w:val=""/>
      <w:lvlJc w:val="left"/>
    </w:lvl>
    <w:lvl w:ilvl="6" w:tplc="0AA6E3FC">
      <w:numFmt w:val="decimal"/>
      <w:lvlText w:val=""/>
      <w:lvlJc w:val="left"/>
    </w:lvl>
    <w:lvl w:ilvl="7" w:tplc="E89AF6BC">
      <w:numFmt w:val="decimal"/>
      <w:lvlText w:val=""/>
      <w:lvlJc w:val="left"/>
    </w:lvl>
    <w:lvl w:ilvl="8" w:tplc="10480514">
      <w:numFmt w:val="decimal"/>
      <w:lvlText w:val=""/>
      <w:lvlJc w:val="left"/>
    </w:lvl>
  </w:abstractNum>
  <w:abstractNum w:abstractNumId="10" w15:restartNumberingAfterBreak="0">
    <w:nsid w:val="3F2DBA31"/>
    <w:multiLevelType w:val="hybridMultilevel"/>
    <w:tmpl w:val="985C9EDA"/>
    <w:lvl w:ilvl="0" w:tplc="A22E6276">
      <w:start w:val="1"/>
      <w:numFmt w:val="bullet"/>
      <w:lvlText w:val="У"/>
      <w:lvlJc w:val="left"/>
    </w:lvl>
    <w:lvl w:ilvl="1" w:tplc="B046DFB4">
      <w:numFmt w:val="decimal"/>
      <w:lvlText w:val=""/>
      <w:lvlJc w:val="left"/>
    </w:lvl>
    <w:lvl w:ilvl="2" w:tplc="92986426">
      <w:numFmt w:val="decimal"/>
      <w:lvlText w:val=""/>
      <w:lvlJc w:val="left"/>
    </w:lvl>
    <w:lvl w:ilvl="3" w:tplc="669874E4">
      <w:numFmt w:val="decimal"/>
      <w:lvlText w:val=""/>
      <w:lvlJc w:val="left"/>
    </w:lvl>
    <w:lvl w:ilvl="4" w:tplc="D3864F62">
      <w:numFmt w:val="decimal"/>
      <w:lvlText w:val=""/>
      <w:lvlJc w:val="left"/>
    </w:lvl>
    <w:lvl w:ilvl="5" w:tplc="B5088FB4">
      <w:numFmt w:val="decimal"/>
      <w:lvlText w:val=""/>
      <w:lvlJc w:val="left"/>
    </w:lvl>
    <w:lvl w:ilvl="6" w:tplc="6E8683A2">
      <w:numFmt w:val="decimal"/>
      <w:lvlText w:val=""/>
      <w:lvlJc w:val="left"/>
    </w:lvl>
    <w:lvl w:ilvl="7" w:tplc="41CA7798">
      <w:numFmt w:val="decimal"/>
      <w:lvlText w:val=""/>
      <w:lvlJc w:val="left"/>
    </w:lvl>
    <w:lvl w:ilvl="8" w:tplc="6CC6644A">
      <w:numFmt w:val="decimal"/>
      <w:lvlText w:val=""/>
      <w:lvlJc w:val="left"/>
    </w:lvl>
  </w:abstractNum>
  <w:abstractNum w:abstractNumId="11" w15:restartNumberingAfterBreak="0">
    <w:nsid w:val="41A7C4C9"/>
    <w:multiLevelType w:val="hybridMultilevel"/>
    <w:tmpl w:val="40B4B08E"/>
    <w:lvl w:ilvl="0" w:tplc="A8A683DA">
      <w:start w:val="1"/>
      <w:numFmt w:val="bullet"/>
      <w:lvlText w:val=" "/>
      <w:lvlJc w:val="left"/>
    </w:lvl>
    <w:lvl w:ilvl="1" w:tplc="EAE88B1A">
      <w:numFmt w:val="decimal"/>
      <w:lvlText w:val=""/>
      <w:lvlJc w:val="left"/>
    </w:lvl>
    <w:lvl w:ilvl="2" w:tplc="EB2C755E">
      <w:numFmt w:val="decimal"/>
      <w:lvlText w:val=""/>
      <w:lvlJc w:val="left"/>
    </w:lvl>
    <w:lvl w:ilvl="3" w:tplc="2A78ABE8">
      <w:numFmt w:val="decimal"/>
      <w:lvlText w:val=""/>
      <w:lvlJc w:val="left"/>
    </w:lvl>
    <w:lvl w:ilvl="4" w:tplc="54A0D084">
      <w:numFmt w:val="decimal"/>
      <w:lvlText w:val=""/>
      <w:lvlJc w:val="left"/>
    </w:lvl>
    <w:lvl w:ilvl="5" w:tplc="016E3A48">
      <w:numFmt w:val="decimal"/>
      <w:lvlText w:val=""/>
      <w:lvlJc w:val="left"/>
    </w:lvl>
    <w:lvl w:ilvl="6" w:tplc="437E8F6A">
      <w:numFmt w:val="decimal"/>
      <w:lvlText w:val=""/>
      <w:lvlJc w:val="left"/>
    </w:lvl>
    <w:lvl w:ilvl="7" w:tplc="54BE50A2">
      <w:numFmt w:val="decimal"/>
      <w:lvlText w:val=""/>
      <w:lvlJc w:val="left"/>
    </w:lvl>
    <w:lvl w:ilvl="8" w:tplc="D7521FA6">
      <w:numFmt w:val="decimal"/>
      <w:lvlText w:val=""/>
      <w:lvlJc w:val="left"/>
    </w:lvl>
  </w:abstractNum>
  <w:abstractNum w:abstractNumId="12" w15:restartNumberingAfterBreak="0">
    <w:nsid w:val="431BD7B7"/>
    <w:multiLevelType w:val="hybridMultilevel"/>
    <w:tmpl w:val="377040CA"/>
    <w:lvl w:ilvl="0" w:tplc="DCA2F0DC">
      <w:start w:val="1"/>
      <w:numFmt w:val="bullet"/>
      <w:lvlText w:val="В"/>
      <w:lvlJc w:val="left"/>
    </w:lvl>
    <w:lvl w:ilvl="1" w:tplc="D3945BBC">
      <w:numFmt w:val="decimal"/>
      <w:lvlText w:val=""/>
      <w:lvlJc w:val="left"/>
    </w:lvl>
    <w:lvl w:ilvl="2" w:tplc="AA5AC5A8">
      <w:numFmt w:val="decimal"/>
      <w:lvlText w:val=""/>
      <w:lvlJc w:val="left"/>
    </w:lvl>
    <w:lvl w:ilvl="3" w:tplc="6086941C">
      <w:numFmt w:val="decimal"/>
      <w:lvlText w:val=""/>
      <w:lvlJc w:val="left"/>
    </w:lvl>
    <w:lvl w:ilvl="4" w:tplc="5EDC8282">
      <w:numFmt w:val="decimal"/>
      <w:lvlText w:val=""/>
      <w:lvlJc w:val="left"/>
    </w:lvl>
    <w:lvl w:ilvl="5" w:tplc="549C8036">
      <w:numFmt w:val="decimal"/>
      <w:lvlText w:val=""/>
      <w:lvlJc w:val="left"/>
    </w:lvl>
    <w:lvl w:ilvl="6" w:tplc="293E9DAE">
      <w:numFmt w:val="decimal"/>
      <w:lvlText w:val=""/>
      <w:lvlJc w:val="left"/>
    </w:lvl>
    <w:lvl w:ilvl="7" w:tplc="C0E8229A">
      <w:numFmt w:val="decimal"/>
      <w:lvlText w:val=""/>
      <w:lvlJc w:val="left"/>
    </w:lvl>
    <w:lvl w:ilvl="8" w:tplc="ED347540">
      <w:numFmt w:val="decimal"/>
      <w:lvlText w:val=""/>
      <w:lvlJc w:val="left"/>
    </w:lvl>
  </w:abstractNum>
  <w:abstractNum w:abstractNumId="13" w15:restartNumberingAfterBreak="0">
    <w:nsid w:val="4353D0CD"/>
    <w:multiLevelType w:val="hybridMultilevel"/>
    <w:tmpl w:val="EBA854B2"/>
    <w:lvl w:ilvl="0" w:tplc="91E6C1DC">
      <w:start w:val="1"/>
      <w:numFmt w:val="bullet"/>
      <w:lvlText w:val="С"/>
      <w:lvlJc w:val="left"/>
    </w:lvl>
    <w:lvl w:ilvl="1" w:tplc="C38A382C">
      <w:numFmt w:val="decimal"/>
      <w:lvlText w:val=""/>
      <w:lvlJc w:val="left"/>
    </w:lvl>
    <w:lvl w:ilvl="2" w:tplc="672ECB58">
      <w:numFmt w:val="decimal"/>
      <w:lvlText w:val=""/>
      <w:lvlJc w:val="left"/>
    </w:lvl>
    <w:lvl w:ilvl="3" w:tplc="760E7E54">
      <w:numFmt w:val="decimal"/>
      <w:lvlText w:val=""/>
      <w:lvlJc w:val="left"/>
    </w:lvl>
    <w:lvl w:ilvl="4" w:tplc="D55CC42C">
      <w:numFmt w:val="decimal"/>
      <w:lvlText w:val=""/>
      <w:lvlJc w:val="left"/>
    </w:lvl>
    <w:lvl w:ilvl="5" w:tplc="83FA7D1E">
      <w:numFmt w:val="decimal"/>
      <w:lvlText w:val=""/>
      <w:lvlJc w:val="left"/>
    </w:lvl>
    <w:lvl w:ilvl="6" w:tplc="785E52F8">
      <w:numFmt w:val="decimal"/>
      <w:lvlText w:val=""/>
      <w:lvlJc w:val="left"/>
    </w:lvl>
    <w:lvl w:ilvl="7" w:tplc="5330B5AA">
      <w:numFmt w:val="decimal"/>
      <w:lvlText w:val=""/>
      <w:lvlJc w:val="left"/>
    </w:lvl>
    <w:lvl w:ilvl="8" w:tplc="CBC84696">
      <w:numFmt w:val="decimal"/>
      <w:lvlText w:val=""/>
      <w:lvlJc w:val="left"/>
    </w:lvl>
  </w:abstractNum>
  <w:abstractNum w:abstractNumId="14" w15:restartNumberingAfterBreak="0">
    <w:nsid w:val="436C6125"/>
    <w:multiLevelType w:val="hybridMultilevel"/>
    <w:tmpl w:val="83D64E7C"/>
    <w:lvl w:ilvl="0" w:tplc="5C0A69D8">
      <w:start w:val="5"/>
      <w:numFmt w:val="decimal"/>
      <w:lvlText w:val="%1"/>
      <w:lvlJc w:val="left"/>
    </w:lvl>
    <w:lvl w:ilvl="1" w:tplc="EE5844B2">
      <w:numFmt w:val="decimal"/>
      <w:lvlText w:val=""/>
      <w:lvlJc w:val="left"/>
    </w:lvl>
    <w:lvl w:ilvl="2" w:tplc="EFD0B788">
      <w:numFmt w:val="decimal"/>
      <w:lvlText w:val=""/>
      <w:lvlJc w:val="left"/>
    </w:lvl>
    <w:lvl w:ilvl="3" w:tplc="7442A8DA">
      <w:numFmt w:val="decimal"/>
      <w:lvlText w:val=""/>
      <w:lvlJc w:val="left"/>
    </w:lvl>
    <w:lvl w:ilvl="4" w:tplc="60C62B4C">
      <w:numFmt w:val="decimal"/>
      <w:lvlText w:val=""/>
      <w:lvlJc w:val="left"/>
    </w:lvl>
    <w:lvl w:ilvl="5" w:tplc="53708B7C">
      <w:numFmt w:val="decimal"/>
      <w:lvlText w:val=""/>
      <w:lvlJc w:val="left"/>
    </w:lvl>
    <w:lvl w:ilvl="6" w:tplc="A5D45716">
      <w:numFmt w:val="decimal"/>
      <w:lvlText w:val=""/>
      <w:lvlJc w:val="left"/>
    </w:lvl>
    <w:lvl w:ilvl="7" w:tplc="624095B4">
      <w:numFmt w:val="decimal"/>
      <w:lvlText w:val=""/>
      <w:lvlJc w:val="left"/>
    </w:lvl>
    <w:lvl w:ilvl="8" w:tplc="A1C6B1D0">
      <w:numFmt w:val="decimal"/>
      <w:lvlText w:val=""/>
      <w:lvlJc w:val="left"/>
    </w:lvl>
  </w:abstractNum>
  <w:abstractNum w:abstractNumId="15" w15:restartNumberingAfterBreak="0">
    <w:nsid w:val="4E6AFB66"/>
    <w:multiLevelType w:val="hybridMultilevel"/>
    <w:tmpl w:val="5D1C58A2"/>
    <w:lvl w:ilvl="0" w:tplc="948C2BA2">
      <w:start w:val="1"/>
      <w:numFmt w:val="bullet"/>
      <w:lvlText w:val=" "/>
      <w:lvlJc w:val="left"/>
    </w:lvl>
    <w:lvl w:ilvl="1" w:tplc="6570DB7A">
      <w:numFmt w:val="decimal"/>
      <w:lvlText w:val=""/>
      <w:lvlJc w:val="left"/>
    </w:lvl>
    <w:lvl w:ilvl="2" w:tplc="67080A30">
      <w:numFmt w:val="decimal"/>
      <w:lvlText w:val=""/>
      <w:lvlJc w:val="left"/>
    </w:lvl>
    <w:lvl w:ilvl="3" w:tplc="1B088042">
      <w:numFmt w:val="decimal"/>
      <w:lvlText w:val=""/>
      <w:lvlJc w:val="left"/>
    </w:lvl>
    <w:lvl w:ilvl="4" w:tplc="C8CCAE20">
      <w:numFmt w:val="decimal"/>
      <w:lvlText w:val=""/>
      <w:lvlJc w:val="left"/>
    </w:lvl>
    <w:lvl w:ilvl="5" w:tplc="B5C4B750">
      <w:numFmt w:val="decimal"/>
      <w:lvlText w:val=""/>
      <w:lvlJc w:val="left"/>
    </w:lvl>
    <w:lvl w:ilvl="6" w:tplc="26D8AC8A">
      <w:numFmt w:val="decimal"/>
      <w:lvlText w:val=""/>
      <w:lvlJc w:val="left"/>
    </w:lvl>
    <w:lvl w:ilvl="7" w:tplc="A34C1444">
      <w:numFmt w:val="decimal"/>
      <w:lvlText w:val=""/>
      <w:lvlJc w:val="left"/>
    </w:lvl>
    <w:lvl w:ilvl="8" w:tplc="BFD87A98">
      <w:numFmt w:val="decimal"/>
      <w:lvlText w:val=""/>
      <w:lvlJc w:val="left"/>
    </w:lvl>
  </w:abstractNum>
  <w:abstractNum w:abstractNumId="16" w15:restartNumberingAfterBreak="0">
    <w:nsid w:val="519B500D"/>
    <w:multiLevelType w:val="hybridMultilevel"/>
    <w:tmpl w:val="0590E0CE"/>
    <w:lvl w:ilvl="0" w:tplc="DE1A27B6">
      <w:start w:val="5"/>
      <w:numFmt w:val="decimal"/>
      <w:lvlText w:val="%1."/>
      <w:lvlJc w:val="left"/>
    </w:lvl>
    <w:lvl w:ilvl="1" w:tplc="BCD0FD2E">
      <w:numFmt w:val="decimal"/>
      <w:lvlText w:val=""/>
      <w:lvlJc w:val="left"/>
    </w:lvl>
    <w:lvl w:ilvl="2" w:tplc="70FA9E44">
      <w:numFmt w:val="decimal"/>
      <w:lvlText w:val=""/>
      <w:lvlJc w:val="left"/>
    </w:lvl>
    <w:lvl w:ilvl="3" w:tplc="0AFE0DE4">
      <w:numFmt w:val="decimal"/>
      <w:lvlText w:val=""/>
      <w:lvlJc w:val="left"/>
    </w:lvl>
    <w:lvl w:ilvl="4" w:tplc="646E4F82">
      <w:numFmt w:val="decimal"/>
      <w:lvlText w:val=""/>
      <w:lvlJc w:val="left"/>
    </w:lvl>
    <w:lvl w:ilvl="5" w:tplc="9D6CCDF4">
      <w:numFmt w:val="decimal"/>
      <w:lvlText w:val=""/>
      <w:lvlJc w:val="left"/>
    </w:lvl>
    <w:lvl w:ilvl="6" w:tplc="B3D0CC02">
      <w:numFmt w:val="decimal"/>
      <w:lvlText w:val=""/>
      <w:lvlJc w:val="left"/>
    </w:lvl>
    <w:lvl w:ilvl="7" w:tplc="1CB0EA52">
      <w:numFmt w:val="decimal"/>
      <w:lvlText w:val=""/>
      <w:lvlJc w:val="left"/>
    </w:lvl>
    <w:lvl w:ilvl="8" w:tplc="D23823A8">
      <w:numFmt w:val="decimal"/>
      <w:lvlText w:val=""/>
      <w:lvlJc w:val="left"/>
    </w:lvl>
  </w:abstractNum>
  <w:abstractNum w:abstractNumId="17" w15:restartNumberingAfterBreak="0">
    <w:nsid w:val="628C895D"/>
    <w:multiLevelType w:val="hybridMultilevel"/>
    <w:tmpl w:val="0E3425BE"/>
    <w:lvl w:ilvl="0" w:tplc="4CF26698">
      <w:start w:val="3"/>
      <w:numFmt w:val="decimal"/>
      <w:lvlText w:val="%1."/>
      <w:lvlJc w:val="left"/>
    </w:lvl>
    <w:lvl w:ilvl="1" w:tplc="5930FB7A">
      <w:numFmt w:val="decimal"/>
      <w:lvlText w:val=""/>
      <w:lvlJc w:val="left"/>
    </w:lvl>
    <w:lvl w:ilvl="2" w:tplc="099C05A4">
      <w:numFmt w:val="decimal"/>
      <w:lvlText w:val=""/>
      <w:lvlJc w:val="left"/>
    </w:lvl>
    <w:lvl w:ilvl="3" w:tplc="CE948D36">
      <w:numFmt w:val="decimal"/>
      <w:lvlText w:val=""/>
      <w:lvlJc w:val="left"/>
    </w:lvl>
    <w:lvl w:ilvl="4" w:tplc="C616D85C">
      <w:numFmt w:val="decimal"/>
      <w:lvlText w:val=""/>
      <w:lvlJc w:val="left"/>
    </w:lvl>
    <w:lvl w:ilvl="5" w:tplc="C1E0657E">
      <w:numFmt w:val="decimal"/>
      <w:lvlText w:val=""/>
      <w:lvlJc w:val="left"/>
    </w:lvl>
    <w:lvl w:ilvl="6" w:tplc="E8965D4E">
      <w:numFmt w:val="decimal"/>
      <w:lvlText w:val=""/>
      <w:lvlJc w:val="left"/>
    </w:lvl>
    <w:lvl w:ilvl="7" w:tplc="E1DC31DA">
      <w:numFmt w:val="decimal"/>
      <w:lvlText w:val=""/>
      <w:lvlJc w:val="left"/>
    </w:lvl>
    <w:lvl w:ilvl="8" w:tplc="BD5017BC">
      <w:numFmt w:val="decimal"/>
      <w:lvlText w:val=""/>
      <w:lvlJc w:val="left"/>
    </w:lvl>
  </w:abstractNum>
  <w:abstractNum w:abstractNumId="18" w15:restartNumberingAfterBreak="0">
    <w:nsid w:val="62BBD95A"/>
    <w:multiLevelType w:val="hybridMultilevel"/>
    <w:tmpl w:val="940E6500"/>
    <w:lvl w:ilvl="0" w:tplc="375AF57C">
      <w:start w:val="1"/>
      <w:numFmt w:val="bullet"/>
      <w:lvlText w:val="в"/>
      <w:lvlJc w:val="left"/>
    </w:lvl>
    <w:lvl w:ilvl="1" w:tplc="61D6D284">
      <w:numFmt w:val="decimal"/>
      <w:lvlText w:val=""/>
      <w:lvlJc w:val="left"/>
    </w:lvl>
    <w:lvl w:ilvl="2" w:tplc="8EB2D326">
      <w:numFmt w:val="decimal"/>
      <w:lvlText w:val=""/>
      <w:lvlJc w:val="left"/>
    </w:lvl>
    <w:lvl w:ilvl="3" w:tplc="158A9BD0">
      <w:numFmt w:val="decimal"/>
      <w:lvlText w:val=""/>
      <w:lvlJc w:val="left"/>
    </w:lvl>
    <w:lvl w:ilvl="4" w:tplc="1C44BE34">
      <w:numFmt w:val="decimal"/>
      <w:lvlText w:val=""/>
      <w:lvlJc w:val="left"/>
    </w:lvl>
    <w:lvl w:ilvl="5" w:tplc="83E20360">
      <w:numFmt w:val="decimal"/>
      <w:lvlText w:val=""/>
      <w:lvlJc w:val="left"/>
    </w:lvl>
    <w:lvl w:ilvl="6" w:tplc="E8FCC7AE">
      <w:numFmt w:val="decimal"/>
      <w:lvlText w:val=""/>
      <w:lvlJc w:val="left"/>
    </w:lvl>
    <w:lvl w:ilvl="7" w:tplc="11BCB25A">
      <w:numFmt w:val="decimal"/>
      <w:lvlText w:val=""/>
      <w:lvlJc w:val="left"/>
    </w:lvl>
    <w:lvl w:ilvl="8" w:tplc="9252D14A">
      <w:numFmt w:val="decimal"/>
      <w:lvlText w:val=""/>
      <w:lvlJc w:val="left"/>
    </w:lvl>
  </w:abstractNum>
  <w:abstractNum w:abstractNumId="19" w15:restartNumberingAfterBreak="0">
    <w:nsid w:val="6763845E"/>
    <w:multiLevelType w:val="hybridMultilevel"/>
    <w:tmpl w:val="1522359A"/>
    <w:lvl w:ilvl="0" w:tplc="B5424A6A">
      <w:start w:val="264"/>
      <w:numFmt w:val="decimal"/>
      <w:lvlText w:val="%1"/>
      <w:lvlJc w:val="left"/>
    </w:lvl>
    <w:lvl w:ilvl="1" w:tplc="2ED28CFA">
      <w:numFmt w:val="decimal"/>
      <w:lvlText w:val=""/>
      <w:lvlJc w:val="left"/>
    </w:lvl>
    <w:lvl w:ilvl="2" w:tplc="C250E8B2">
      <w:numFmt w:val="decimal"/>
      <w:lvlText w:val=""/>
      <w:lvlJc w:val="left"/>
    </w:lvl>
    <w:lvl w:ilvl="3" w:tplc="B00421D4">
      <w:numFmt w:val="decimal"/>
      <w:lvlText w:val=""/>
      <w:lvlJc w:val="left"/>
    </w:lvl>
    <w:lvl w:ilvl="4" w:tplc="078A935A">
      <w:numFmt w:val="decimal"/>
      <w:lvlText w:val=""/>
      <w:lvlJc w:val="left"/>
    </w:lvl>
    <w:lvl w:ilvl="5" w:tplc="57FAA308">
      <w:numFmt w:val="decimal"/>
      <w:lvlText w:val=""/>
      <w:lvlJc w:val="left"/>
    </w:lvl>
    <w:lvl w:ilvl="6" w:tplc="FF3EB662">
      <w:numFmt w:val="decimal"/>
      <w:lvlText w:val=""/>
      <w:lvlJc w:val="left"/>
    </w:lvl>
    <w:lvl w:ilvl="7" w:tplc="54860640">
      <w:numFmt w:val="decimal"/>
      <w:lvlText w:val=""/>
      <w:lvlJc w:val="left"/>
    </w:lvl>
    <w:lvl w:ilvl="8" w:tplc="0A32834E">
      <w:numFmt w:val="decimal"/>
      <w:lvlText w:val=""/>
      <w:lvlJc w:val="left"/>
    </w:lvl>
  </w:abstractNum>
  <w:abstractNum w:abstractNumId="20" w15:restartNumberingAfterBreak="0">
    <w:nsid w:val="6B68079A"/>
    <w:multiLevelType w:val="hybridMultilevel"/>
    <w:tmpl w:val="9CAE3954"/>
    <w:lvl w:ilvl="0" w:tplc="D12C2904">
      <w:start w:val="1"/>
      <w:numFmt w:val="bullet"/>
      <w:lvlText w:val=" "/>
      <w:lvlJc w:val="left"/>
    </w:lvl>
    <w:lvl w:ilvl="1" w:tplc="E104D9D8">
      <w:numFmt w:val="decimal"/>
      <w:lvlText w:val=""/>
      <w:lvlJc w:val="left"/>
    </w:lvl>
    <w:lvl w:ilvl="2" w:tplc="C84C81D4">
      <w:numFmt w:val="decimal"/>
      <w:lvlText w:val=""/>
      <w:lvlJc w:val="left"/>
    </w:lvl>
    <w:lvl w:ilvl="3" w:tplc="231C539C">
      <w:numFmt w:val="decimal"/>
      <w:lvlText w:val=""/>
      <w:lvlJc w:val="left"/>
    </w:lvl>
    <w:lvl w:ilvl="4" w:tplc="1C3EE99C">
      <w:numFmt w:val="decimal"/>
      <w:lvlText w:val=""/>
      <w:lvlJc w:val="left"/>
    </w:lvl>
    <w:lvl w:ilvl="5" w:tplc="CC080B20">
      <w:numFmt w:val="decimal"/>
      <w:lvlText w:val=""/>
      <w:lvlJc w:val="left"/>
    </w:lvl>
    <w:lvl w:ilvl="6" w:tplc="11727E46">
      <w:numFmt w:val="decimal"/>
      <w:lvlText w:val=""/>
      <w:lvlJc w:val="left"/>
    </w:lvl>
    <w:lvl w:ilvl="7" w:tplc="EAEE6910">
      <w:numFmt w:val="decimal"/>
      <w:lvlText w:val=""/>
      <w:lvlJc w:val="left"/>
    </w:lvl>
    <w:lvl w:ilvl="8" w:tplc="1862BD28">
      <w:numFmt w:val="decimal"/>
      <w:lvlText w:val=""/>
      <w:lvlJc w:val="left"/>
    </w:lvl>
  </w:abstractNum>
  <w:abstractNum w:abstractNumId="21" w15:restartNumberingAfterBreak="0">
    <w:nsid w:val="721DA317"/>
    <w:multiLevelType w:val="hybridMultilevel"/>
    <w:tmpl w:val="0FCA10BE"/>
    <w:lvl w:ilvl="0" w:tplc="9F1A179C">
      <w:start w:val="86"/>
      <w:numFmt w:val="decimal"/>
      <w:lvlText w:val="%1"/>
      <w:lvlJc w:val="left"/>
    </w:lvl>
    <w:lvl w:ilvl="1" w:tplc="3C42308A">
      <w:numFmt w:val="decimal"/>
      <w:lvlText w:val=""/>
      <w:lvlJc w:val="left"/>
    </w:lvl>
    <w:lvl w:ilvl="2" w:tplc="87E4DE30">
      <w:numFmt w:val="decimal"/>
      <w:lvlText w:val=""/>
      <w:lvlJc w:val="left"/>
    </w:lvl>
    <w:lvl w:ilvl="3" w:tplc="518CCFEE">
      <w:numFmt w:val="decimal"/>
      <w:lvlText w:val=""/>
      <w:lvlJc w:val="left"/>
    </w:lvl>
    <w:lvl w:ilvl="4" w:tplc="8C58AFC0">
      <w:numFmt w:val="decimal"/>
      <w:lvlText w:val=""/>
      <w:lvlJc w:val="left"/>
    </w:lvl>
    <w:lvl w:ilvl="5" w:tplc="D29427EC">
      <w:numFmt w:val="decimal"/>
      <w:lvlText w:val=""/>
      <w:lvlJc w:val="left"/>
    </w:lvl>
    <w:lvl w:ilvl="6" w:tplc="EBFE3500">
      <w:numFmt w:val="decimal"/>
      <w:lvlText w:val=""/>
      <w:lvlJc w:val="left"/>
    </w:lvl>
    <w:lvl w:ilvl="7" w:tplc="8A960A5C">
      <w:numFmt w:val="decimal"/>
      <w:lvlText w:val=""/>
      <w:lvlJc w:val="left"/>
    </w:lvl>
    <w:lvl w:ilvl="8" w:tplc="C60AF15A">
      <w:numFmt w:val="decimal"/>
      <w:lvlText w:val=""/>
      <w:lvlJc w:val="left"/>
    </w:lvl>
  </w:abstractNum>
  <w:abstractNum w:abstractNumId="22" w15:restartNumberingAfterBreak="0">
    <w:nsid w:val="75A2A8D4"/>
    <w:multiLevelType w:val="hybridMultilevel"/>
    <w:tmpl w:val="DA265D58"/>
    <w:lvl w:ilvl="0" w:tplc="66AE8314">
      <w:start w:val="1"/>
      <w:numFmt w:val="bullet"/>
      <w:lvlText w:val="В"/>
      <w:lvlJc w:val="left"/>
    </w:lvl>
    <w:lvl w:ilvl="1" w:tplc="3EF2570E">
      <w:numFmt w:val="decimal"/>
      <w:lvlText w:val=""/>
      <w:lvlJc w:val="left"/>
    </w:lvl>
    <w:lvl w:ilvl="2" w:tplc="0D4A2378">
      <w:numFmt w:val="decimal"/>
      <w:lvlText w:val=""/>
      <w:lvlJc w:val="left"/>
    </w:lvl>
    <w:lvl w:ilvl="3" w:tplc="39722806">
      <w:numFmt w:val="decimal"/>
      <w:lvlText w:val=""/>
      <w:lvlJc w:val="left"/>
    </w:lvl>
    <w:lvl w:ilvl="4" w:tplc="D144CFE4">
      <w:numFmt w:val="decimal"/>
      <w:lvlText w:val=""/>
      <w:lvlJc w:val="left"/>
    </w:lvl>
    <w:lvl w:ilvl="5" w:tplc="E3BE6FAE">
      <w:numFmt w:val="decimal"/>
      <w:lvlText w:val=""/>
      <w:lvlJc w:val="left"/>
    </w:lvl>
    <w:lvl w:ilvl="6" w:tplc="BE1013A8">
      <w:numFmt w:val="decimal"/>
      <w:lvlText w:val=""/>
      <w:lvlJc w:val="left"/>
    </w:lvl>
    <w:lvl w:ilvl="7" w:tplc="840083E0">
      <w:numFmt w:val="decimal"/>
      <w:lvlText w:val=""/>
      <w:lvlJc w:val="left"/>
    </w:lvl>
    <w:lvl w:ilvl="8" w:tplc="A336D3B0">
      <w:numFmt w:val="decimal"/>
      <w:lvlText w:val=""/>
      <w:lvlJc w:val="left"/>
    </w:lvl>
  </w:abstractNum>
  <w:abstractNum w:abstractNumId="23" w15:restartNumberingAfterBreak="0">
    <w:nsid w:val="79838CB2"/>
    <w:multiLevelType w:val="hybridMultilevel"/>
    <w:tmpl w:val="325C541C"/>
    <w:lvl w:ilvl="0" w:tplc="419C5D68">
      <w:start w:val="1"/>
      <w:numFmt w:val="bullet"/>
      <w:lvlText w:val="В"/>
      <w:lvlJc w:val="left"/>
    </w:lvl>
    <w:lvl w:ilvl="1" w:tplc="BB9498EE">
      <w:numFmt w:val="decimal"/>
      <w:lvlText w:val=""/>
      <w:lvlJc w:val="left"/>
    </w:lvl>
    <w:lvl w:ilvl="2" w:tplc="5676826E">
      <w:numFmt w:val="decimal"/>
      <w:lvlText w:val=""/>
      <w:lvlJc w:val="left"/>
    </w:lvl>
    <w:lvl w:ilvl="3" w:tplc="27DC98C2">
      <w:numFmt w:val="decimal"/>
      <w:lvlText w:val=""/>
      <w:lvlJc w:val="left"/>
    </w:lvl>
    <w:lvl w:ilvl="4" w:tplc="F666537E">
      <w:numFmt w:val="decimal"/>
      <w:lvlText w:val=""/>
      <w:lvlJc w:val="left"/>
    </w:lvl>
    <w:lvl w:ilvl="5" w:tplc="9286A7A8">
      <w:numFmt w:val="decimal"/>
      <w:lvlText w:val=""/>
      <w:lvlJc w:val="left"/>
    </w:lvl>
    <w:lvl w:ilvl="6" w:tplc="5C209DAC">
      <w:numFmt w:val="decimal"/>
      <w:lvlText w:val=""/>
      <w:lvlJc w:val="left"/>
    </w:lvl>
    <w:lvl w:ilvl="7" w:tplc="5F92E92C">
      <w:numFmt w:val="decimal"/>
      <w:lvlText w:val=""/>
      <w:lvlJc w:val="left"/>
    </w:lvl>
    <w:lvl w:ilvl="8" w:tplc="FEC46F22">
      <w:numFmt w:val="decimal"/>
      <w:lvlText w:val=""/>
      <w:lvlJc w:val="left"/>
    </w:lvl>
  </w:abstractNum>
  <w:abstractNum w:abstractNumId="24" w15:restartNumberingAfterBreak="0">
    <w:nsid w:val="7C83E458"/>
    <w:multiLevelType w:val="hybridMultilevel"/>
    <w:tmpl w:val="F36E631A"/>
    <w:lvl w:ilvl="0" w:tplc="596AD3FA">
      <w:start w:val="1"/>
      <w:numFmt w:val="bullet"/>
      <w:lvlText w:val="У"/>
      <w:lvlJc w:val="left"/>
    </w:lvl>
    <w:lvl w:ilvl="1" w:tplc="CB52B880">
      <w:numFmt w:val="decimal"/>
      <w:lvlText w:val=""/>
      <w:lvlJc w:val="left"/>
    </w:lvl>
    <w:lvl w:ilvl="2" w:tplc="889A0CF6">
      <w:numFmt w:val="decimal"/>
      <w:lvlText w:val=""/>
      <w:lvlJc w:val="left"/>
    </w:lvl>
    <w:lvl w:ilvl="3" w:tplc="892E5308">
      <w:numFmt w:val="decimal"/>
      <w:lvlText w:val=""/>
      <w:lvlJc w:val="left"/>
    </w:lvl>
    <w:lvl w:ilvl="4" w:tplc="CB1A21DC">
      <w:numFmt w:val="decimal"/>
      <w:lvlText w:val=""/>
      <w:lvlJc w:val="left"/>
    </w:lvl>
    <w:lvl w:ilvl="5" w:tplc="445842F4">
      <w:numFmt w:val="decimal"/>
      <w:lvlText w:val=""/>
      <w:lvlJc w:val="left"/>
    </w:lvl>
    <w:lvl w:ilvl="6" w:tplc="200CC5C6">
      <w:numFmt w:val="decimal"/>
      <w:lvlText w:val=""/>
      <w:lvlJc w:val="left"/>
    </w:lvl>
    <w:lvl w:ilvl="7" w:tplc="F1BAFA0A">
      <w:numFmt w:val="decimal"/>
      <w:lvlText w:val=""/>
      <w:lvlJc w:val="left"/>
    </w:lvl>
    <w:lvl w:ilvl="8" w:tplc="E25C8478">
      <w:numFmt w:val="decimal"/>
      <w:lvlText w:val=""/>
      <w:lvlJc w:val="left"/>
    </w:lvl>
  </w:abstractNum>
  <w:abstractNum w:abstractNumId="25" w15:restartNumberingAfterBreak="0">
    <w:nsid w:val="7FDCC233"/>
    <w:multiLevelType w:val="hybridMultilevel"/>
    <w:tmpl w:val="038430FC"/>
    <w:lvl w:ilvl="0" w:tplc="C17424D0">
      <w:start w:val="1"/>
      <w:numFmt w:val="bullet"/>
      <w:lvlText w:val="*"/>
      <w:lvlJc w:val="left"/>
    </w:lvl>
    <w:lvl w:ilvl="1" w:tplc="A4305B98">
      <w:numFmt w:val="decimal"/>
      <w:lvlText w:val=""/>
      <w:lvlJc w:val="left"/>
    </w:lvl>
    <w:lvl w:ilvl="2" w:tplc="515C8540">
      <w:numFmt w:val="decimal"/>
      <w:lvlText w:val=""/>
      <w:lvlJc w:val="left"/>
    </w:lvl>
    <w:lvl w:ilvl="3" w:tplc="66265D48">
      <w:numFmt w:val="decimal"/>
      <w:lvlText w:val=""/>
      <w:lvlJc w:val="left"/>
    </w:lvl>
    <w:lvl w:ilvl="4" w:tplc="FA620564">
      <w:numFmt w:val="decimal"/>
      <w:lvlText w:val=""/>
      <w:lvlJc w:val="left"/>
    </w:lvl>
    <w:lvl w:ilvl="5" w:tplc="4150FA44">
      <w:numFmt w:val="decimal"/>
      <w:lvlText w:val=""/>
      <w:lvlJc w:val="left"/>
    </w:lvl>
    <w:lvl w:ilvl="6" w:tplc="B03C5D9C">
      <w:numFmt w:val="decimal"/>
      <w:lvlText w:val=""/>
      <w:lvlJc w:val="left"/>
    </w:lvl>
    <w:lvl w:ilvl="7" w:tplc="A4C0E6D2">
      <w:numFmt w:val="decimal"/>
      <w:lvlText w:val=""/>
      <w:lvlJc w:val="left"/>
    </w:lvl>
    <w:lvl w:ilvl="8" w:tplc="AD10C556">
      <w:numFmt w:val="decimal"/>
      <w:lvlText w:val=""/>
      <w:lvlJc w:val="left"/>
    </w:lvl>
  </w:abstractNum>
  <w:num w:numId="1">
    <w:abstractNumId w:val="3"/>
  </w:num>
  <w:num w:numId="2">
    <w:abstractNumId w:val="2"/>
  </w:num>
  <w:num w:numId="3">
    <w:abstractNumId w:val="25"/>
  </w:num>
  <w:num w:numId="4">
    <w:abstractNumId w:val="4"/>
  </w:num>
  <w:num w:numId="5">
    <w:abstractNumId w:val="11"/>
  </w:num>
  <w:num w:numId="6">
    <w:abstractNumId w:val="20"/>
  </w:num>
  <w:num w:numId="7">
    <w:abstractNumId w:val="15"/>
  </w:num>
  <w:num w:numId="8">
    <w:abstractNumId w:val="7"/>
  </w:num>
  <w:num w:numId="9">
    <w:abstractNumId w:val="16"/>
  </w:num>
  <w:num w:numId="10">
    <w:abstractNumId w:val="12"/>
  </w:num>
  <w:num w:numId="11">
    <w:abstractNumId w:val="10"/>
  </w:num>
  <w:num w:numId="12">
    <w:abstractNumId w:val="24"/>
  </w:num>
  <w:num w:numId="13">
    <w:abstractNumId w:val="6"/>
  </w:num>
  <w:num w:numId="14">
    <w:abstractNumId w:val="18"/>
  </w:num>
  <w:num w:numId="15">
    <w:abstractNumId w:val="14"/>
  </w:num>
  <w:num w:numId="16">
    <w:abstractNumId w:val="17"/>
  </w:num>
  <w:num w:numId="17">
    <w:abstractNumId w:val="9"/>
  </w:num>
  <w:num w:numId="18">
    <w:abstractNumId w:val="21"/>
  </w:num>
  <w:num w:numId="19">
    <w:abstractNumId w:val="5"/>
  </w:num>
  <w:num w:numId="20">
    <w:abstractNumId w:val="8"/>
  </w:num>
  <w:num w:numId="21">
    <w:abstractNumId w:val="19"/>
  </w:num>
  <w:num w:numId="22">
    <w:abstractNumId w:val="22"/>
  </w:num>
  <w:num w:numId="23">
    <w:abstractNumId w:val="0"/>
  </w:num>
  <w:num w:numId="24">
    <w:abstractNumId w:val="23"/>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F5"/>
    <w:rsid w:val="000909F5"/>
    <w:rsid w:val="00283CF3"/>
    <w:rsid w:val="003B3B03"/>
    <w:rsid w:val="0092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A02C"/>
  <w15:docId w15:val="{CD52EED0-7612-436B-9382-05AA7D36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5</cp:revision>
  <dcterms:created xsi:type="dcterms:W3CDTF">2020-05-18T12:22:00Z</dcterms:created>
  <dcterms:modified xsi:type="dcterms:W3CDTF">2020-05-18T11:45:00Z</dcterms:modified>
</cp:coreProperties>
</file>